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E4B9" w14:textId="03CD1778" w:rsidR="00D36B24" w:rsidRDefault="00555BDF">
      <w:pPr>
        <w:pStyle w:val="Nagwek2"/>
        <w:spacing w:before="0" w:after="0"/>
        <w:jc w:val="center"/>
        <w:rPr>
          <w:rFonts w:ascii="Tahoma" w:hAnsi="Tahoma" w:cs="Tahoma"/>
          <w:color w:val="000000"/>
          <w:sz w:val="22"/>
          <w:szCs w:val="20"/>
        </w:rPr>
      </w:pPr>
      <w:bookmarkStart w:id="0" w:name="_Hlk62132165"/>
      <w:r>
        <w:rPr>
          <w:rFonts w:ascii="Tahoma" w:hAnsi="Tahoma" w:cs="Tahoma"/>
          <w:sz w:val="22"/>
        </w:rPr>
        <w:t>NABÓR DO BOCHEŃSKICH PRZEDSZKOLI PUBLICZNYCH I ODDZIAŁÓW PRZEDSZKOLNYCH W SZKOŁACH PODSTAWOWYCH NA ROK SZKOLNY 202</w:t>
      </w:r>
      <w:r w:rsidR="009D74ED">
        <w:rPr>
          <w:rFonts w:ascii="Tahoma" w:hAnsi="Tahoma" w:cs="Tahoma"/>
          <w:sz w:val="22"/>
        </w:rPr>
        <w:t>5</w:t>
      </w:r>
      <w:r>
        <w:rPr>
          <w:rFonts w:ascii="Tahoma" w:hAnsi="Tahoma" w:cs="Tahoma"/>
          <w:sz w:val="22"/>
        </w:rPr>
        <w:t>/202</w:t>
      </w:r>
      <w:r w:rsidR="009D74ED">
        <w:rPr>
          <w:rFonts w:ascii="Tahoma" w:hAnsi="Tahoma" w:cs="Tahoma"/>
          <w:sz w:val="22"/>
        </w:rPr>
        <w:t>6</w:t>
      </w:r>
    </w:p>
    <w:p w14:paraId="20F25358" w14:textId="77777777" w:rsidR="00D36B24" w:rsidRDefault="00D36B24">
      <w:pPr>
        <w:tabs>
          <w:tab w:val="left" w:pos="180"/>
          <w:tab w:val="left" w:pos="360"/>
        </w:tabs>
        <w:jc w:val="both"/>
        <w:rPr>
          <w:rFonts w:ascii="Tahoma" w:hAnsi="Tahoma" w:cs="Tahoma"/>
          <w:color w:val="000000"/>
          <w:sz w:val="22"/>
          <w:szCs w:val="20"/>
        </w:rPr>
      </w:pPr>
    </w:p>
    <w:p w14:paraId="0B740B0C" w14:textId="77777777" w:rsidR="00551497" w:rsidRPr="00551497" w:rsidRDefault="00551497">
      <w:pPr>
        <w:tabs>
          <w:tab w:val="left" w:pos="180"/>
          <w:tab w:val="left" w:pos="360"/>
        </w:tabs>
        <w:jc w:val="both"/>
        <w:rPr>
          <w:rFonts w:ascii="Tahoma" w:hAnsi="Tahoma" w:cs="Tahoma"/>
          <w:i/>
          <w:iCs/>
          <w:sz w:val="22"/>
          <w:szCs w:val="22"/>
        </w:rPr>
      </w:pPr>
      <w:r w:rsidRPr="00551497">
        <w:rPr>
          <w:rFonts w:ascii="Tahoma" w:hAnsi="Tahoma" w:cs="Tahoma"/>
          <w:i/>
          <w:iCs/>
          <w:sz w:val="22"/>
          <w:szCs w:val="22"/>
        </w:rPr>
        <w:t>Szanowni Państwo,</w:t>
      </w:r>
    </w:p>
    <w:p w14:paraId="7DD8880C" w14:textId="3748728F" w:rsidR="002F2309" w:rsidRPr="00C4646A" w:rsidRDefault="00551497">
      <w:pPr>
        <w:tabs>
          <w:tab w:val="left" w:pos="180"/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2F2309" w:rsidRPr="00C4646A">
        <w:rPr>
          <w:rFonts w:ascii="Tahoma" w:hAnsi="Tahoma" w:cs="Tahoma"/>
          <w:sz w:val="22"/>
          <w:szCs w:val="22"/>
        </w:rPr>
        <w:t>rosimy o uważne zapoznanie się z informacjami dotyczącymi zasad</w:t>
      </w:r>
      <w:r w:rsidR="00B02FF4">
        <w:rPr>
          <w:rFonts w:ascii="Tahoma" w:hAnsi="Tahoma" w:cs="Tahoma"/>
          <w:sz w:val="22"/>
          <w:szCs w:val="22"/>
        </w:rPr>
        <w:t>,</w:t>
      </w:r>
      <w:r w:rsidR="002F2309" w:rsidRPr="00C4646A">
        <w:rPr>
          <w:rFonts w:ascii="Tahoma" w:hAnsi="Tahoma" w:cs="Tahoma"/>
          <w:sz w:val="22"/>
          <w:szCs w:val="22"/>
        </w:rPr>
        <w:t xml:space="preserve"> </w:t>
      </w:r>
      <w:r w:rsidR="00B02FF4" w:rsidRPr="00C4646A">
        <w:rPr>
          <w:rFonts w:ascii="Tahoma" w:hAnsi="Tahoma" w:cs="Tahoma"/>
          <w:sz w:val="22"/>
          <w:szCs w:val="22"/>
        </w:rPr>
        <w:t xml:space="preserve">terminów </w:t>
      </w:r>
      <w:r w:rsidR="002F2309" w:rsidRPr="00C4646A">
        <w:rPr>
          <w:rFonts w:ascii="Tahoma" w:hAnsi="Tahoma" w:cs="Tahoma"/>
          <w:sz w:val="22"/>
          <w:szCs w:val="22"/>
        </w:rPr>
        <w:t xml:space="preserve">i kryteriów obowiązujących </w:t>
      </w:r>
      <w:r w:rsidR="00C4646A" w:rsidRPr="00C4646A">
        <w:rPr>
          <w:rFonts w:ascii="Tahoma" w:hAnsi="Tahoma" w:cs="Tahoma"/>
          <w:sz w:val="22"/>
          <w:szCs w:val="22"/>
        </w:rPr>
        <w:t>przy naborze</w:t>
      </w:r>
      <w:r w:rsidR="002F2309" w:rsidRPr="00C4646A">
        <w:rPr>
          <w:rFonts w:ascii="Tahoma" w:hAnsi="Tahoma" w:cs="Tahoma"/>
          <w:sz w:val="22"/>
          <w:szCs w:val="22"/>
        </w:rPr>
        <w:t xml:space="preserve"> do </w:t>
      </w:r>
      <w:r w:rsidR="00C4646A" w:rsidRPr="00C4646A">
        <w:rPr>
          <w:rFonts w:ascii="Tahoma" w:hAnsi="Tahoma" w:cs="Tahoma"/>
          <w:sz w:val="22"/>
          <w:szCs w:val="22"/>
        </w:rPr>
        <w:t>bocheńskich przedszkoli publicznych i oddziałów przedszkolnych w szkołach podstawowych na rok szkolny 202</w:t>
      </w:r>
      <w:r w:rsidR="009D74ED">
        <w:rPr>
          <w:rFonts w:ascii="Tahoma" w:hAnsi="Tahoma" w:cs="Tahoma"/>
          <w:sz w:val="22"/>
          <w:szCs w:val="22"/>
        </w:rPr>
        <w:t>5</w:t>
      </w:r>
      <w:r w:rsidR="00C4646A" w:rsidRPr="00C4646A">
        <w:rPr>
          <w:rFonts w:ascii="Tahoma" w:hAnsi="Tahoma" w:cs="Tahoma"/>
          <w:sz w:val="22"/>
          <w:szCs w:val="22"/>
        </w:rPr>
        <w:t>/202</w:t>
      </w:r>
      <w:r w:rsidR="009D74ED">
        <w:rPr>
          <w:rFonts w:ascii="Tahoma" w:hAnsi="Tahoma" w:cs="Tahoma"/>
          <w:sz w:val="22"/>
          <w:szCs w:val="22"/>
        </w:rPr>
        <w:t>6</w:t>
      </w:r>
      <w:r w:rsidR="00C4646A">
        <w:rPr>
          <w:rFonts w:ascii="Tahoma" w:hAnsi="Tahoma" w:cs="Tahoma"/>
          <w:sz w:val="22"/>
          <w:szCs w:val="22"/>
        </w:rPr>
        <w:t>.</w:t>
      </w:r>
    </w:p>
    <w:p w14:paraId="76E83981" w14:textId="77777777" w:rsidR="00C4646A" w:rsidRPr="00C4646A" w:rsidRDefault="00C4646A">
      <w:pPr>
        <w:tabs>
          <w:tab w:val="left" w:pos="180"/>
          <w:tab w:val="left" w:pos="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45F30186" w14:textId="77777777" w:rsidR="00111A3F" w:rsidRPr="00111A3F" w:rsidRDefault="00111A3F" w:rsidP="00111A3F">
      <w:pPr>
        <w:tabs>
          <w:tab w:val="left" w:pos="180"/>
          <w:tab w:val="left" w:pos="360"/>
        </w:tabs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 w:rsidRPr="00111A3F">
        <w:rPr>
          <w:rFonts w:ascii="Tahoma" w:hAnsi="Tahoma" w:cs="Tahoma"/>
          <w:b/>
          <w:bCs/>
          <w:color w:val="000000"/>
          <w:sz w:val="22"/>
          <w:szCs w:val="20"/>
        </w:rPr>
        <w:t>INFORMACJE OGÓLNE</w:t>
      </w:r>
    </w:p>
    <w:bookmarkEnd w:id="0"/>
    <w:p w14:paraId="081FFF9F" w14:textId="77777777" w:rsidR="00145367" w:rsidRDefault="00145367">
      <w:pPr>
        <w:jc w:val="both"/>
        <w:rPr>
          <w:rFonts w:ascii="Tahoma" w:hAnsi="Tahoma" w:cs="Tahoma"/>
          <w:color w:val="000000"/>
          <w:sz w:val="22"/>
          <w:szCs w:val="20"/>
        </w:rPr>
      </w:pPr>
    </w:p>
    <w:p w14:paraId="6C6CB98E" w14:textId="7DAE99D6" w:rsidR="00D36B24" w:rsidRDefault="00145367">
      <w:pPr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color w:val="000000"/>
          <w:sz w:val="22"/>
          <w:szCs w:val="20"/>
        </w:rPr>
        <w:t xml:space="preserve">Gmina </w:t>
      </w:r>
      <w:r w:rsidR="00D36B24">
        <w:rPr>
          <w:rFonts w:ascii="Tahoma" w:hAnsi="Tahoma" w:cs="Tahoma"/>
          <w:color w:val="000000"/>
          <w:sz w:val="22"/>
          <w:szCs w:val="20"/>
        </w:rPr>
        <w:t>Miast</w:t>
      </w:r>
      <w:r>
        <w:rPr>
          <w:rFonts w:ascii="Tahoma" w:hAnsi="Tahoma" w:cs="Tahoma"/>
          <w:color w:val="000000"/>
          <w:sz w:val="22"/>
          <w:szCs w:val="20"/>
        </w:rPr>
        <w:t>a</w:t>
      </w:r>
      <w:r w:rsidR="00D36B24">
        <w:rPr>
          <w:rFonts w:ascii="Tahoma" w:hAnsi="Tahoma" w:cs="Tahoma"/>
          <w:color w:val="000000"/>
          <w:sz w:val="22"/>
          <w:szCs w:val="20"/>
        </w:rPr>
        <w:t xml:space="preserve"> Bochnia prowadzi 6 publicznych przedszkoli:</w:t>
      </w:r>
    </w:p>
    <w:p w14:paraId="221768B6" w14:textId="17623D89" w:rsidR="00D36B24" w:rsidRPr="00145367" w:rsidRDefault="00D36B2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0"/>
        </w:rPr>
      </w:pPr>
      <w:r w:rsidRPr="00145367">
        <w:rPr>
          <w:rFonts w:ascii="Tahoma" w:hAnsi="Tahoma" w:cs="Tahoma"/>
          <w:color w:val="000000"/>
          <w:sz w:val="22"/>
          <w:szCs w:val="20"/>
        </w:rPr>
        <w:t xml:space="preserve">Miejskie Przedszkole nr 1 w Bochni ul. </w:t>
      </w:r>
      <w:r w:rsidR="00145367" w:rsidRPr="00145367">
        <w:rPr>
          <w:rFonts w:ascii="Tahoma" w:hAnsi="Tahoma" w:cs="Tahoma"/>
          <w:color w:val="000000"/>
          <w:sz w:val="22"/>
          <w:szCs w:val="22"/>
        </w:rPr>
        <w:t>gen. Tadeusza Jakubowskiego 12</w:t>
      </w:r>
      <w:r w:rsidRPr="00145367">
        <w:rPr>
          <w:rFonts w:ascii="Tahoma" w:hAnsi="Tahoma" w:cs="Tahoma"/>
          <w:color w:val="000000"/>
          <w:sz w:val="22"/>
          <w:szCs w:val="20"/>
        </w:rPr>
        <w:t>;</w:t>
      </w:r>
    </w:p>
    <w:p w14:paraId="7718C5C9" w14:textId="4BD34E06" w:rsidR="00D36B24" w:rsidRPr="00145367" w:rsidRDefault="00D36B2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0"/>
        </w:rPr>
      </w:pPr>
      <w:r w:rsidRPr="00145367">
        <w:rPr>
          <w:rFonts w:ascii="Tahoma" w:hAnsi="Tahoma" w:cs="Tahoma"/>
          <w:color w:val="000000"/>
          <w:sz w:val="22"/>
          <w:szCs w:val="20"/>
        </w:rPr>
        <w:t xml:space="preserve">Miejskie Przedszkole nr 2 w Bochni </w:t>
      </w:r>
      <w:r w:rsidR="007850AD" w:rsidRPr="00145367">
        <w:rPr>
          <w:rFonts w:ascii="Tahoma" w:hAnsi="Tahoma" w:cs="Tahoma"/>
          <w:color w:val="000000"/>
          <w:sz w:val="22"/>
          <w:szCs w:val="20"/>
        </w:rPr>
        <w:t xml:space="preserve">ul. </w:t>
      </w:r>
      <w:r w:rsidR="00145367" w:rsidRPr="00145367">
        <w:rPr>
          <w:rFonts w:ascii="Tahoma" w:hAnsi="Tahoma" w:cs="Tahoma"/>
          <w:color w:val="000000"/>
          <w:sz w:val="22"/>
          <w:szCs w:val="22"/>
        </w:rPr>
        <w:t>gen. Tadeusza Jakubowskiego 12</w:t>
      </w:r>
      <w:r w:rsidR="00145367" w:rsidRPr="00145367">
        <w:rPr>
          <w:rFonts w:ascii="Tahoma" w:hAnsi="Tahoma" w:cs="Tahoma"/>
          <w:sz w:val="22"/>
        </w:rPr>
        <w:t>;</w:t>
      </w:r>
    </w:p>
    <w:p w14:paraId="0C68AEA7" w14:textId="354A8CED" w:rsidR="00D36B24" w:rsidRDefault="00D36B2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color w:val="000000"/>
          <w:sz w:val="22"/>
          <w:szCs w:val="20"/>
        </w:rPr>
        <w:t xml:space="preserve">Miejskie Przedszkole </w:t>
      </w:r>
      <w:r w:rsidR="00145367">
        <w:rPr>
          <w:rFonts w:ascii="Tahoma" w:hAnsi="Tahoma" w:cs="Tahoma"/>
          <w:color w:val="000000"/>
          <w:sz w:val="22"/>
          <w:szCs w:val="20"/>
        </w:rPr>
        <w:t xml:space="preserve">„Górniczy Kącik” </w:t>
      </w:r>
      <w:r>
        <w:rPr>
          <w:rFonts w:ascii="Tahoma" w:hAnsi="Tahoma" w:cs="Tahoma"/>
          <w:color w:val="000000"/>
          <w:sz w:val="22"/>
          <w:szCs w:val="20"/>
        </w:rPr>
        <w:t>nr 3 w Bochni ul. Kącik 7;</w:t>
      </w:r>
    </w:p>
    <w:p w14:paraId="2700EF3F" w14:textId="107610A7" w:rsidR="00D36B24" w:rsidRDefault="00D36B2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color w:val="000000"/>
          <w:sz w:val="22"/>
          <w:szCs w:val="20"/>
        </w:rPr>
        <w:t xml:space="preserve">Miejskie Przedszkole nr 4 </w:t>
      </w:r>
      <w:r w:rsidR="00145367" w:rsidRPr="00145367">
        <w:rPr>
          <w:rFonts w:ascii="Tahoma" w:hAnsi="Tahoma" w:cs="Tahoma"/>
          <w:bCs/>
          <w:sz w:val="22"/>
          <w:szCs w:val="22"/>
        </w:rPr>
        <w:t>„Cztery pory roku” im. Marii Kownackiej</w:t>
      </w:r>
      <w:r w:rsidR="00145367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0"/>
        </w:rPr>
        <w:t>w Bochni pl. gen L. Okulickiego 2;</w:t>
      </w:r>
    </w:p>
    <w:p w14:paraId="69E70EAA" w14:textId="77777777" w:rsidR="00D36B24" w:rsidRDefault="00D36B2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color w:val="000000"/>
          <w:sz w:val="22"/>
          <w:szCs w:val="20"/>
        </w:rPr>
        <w:t>Miejskie Przedszkole nr 5 w Bochni ul. Kolejowa 10;</w:t>
      </w:r>
    </w:p>
    <w:p w14:paraId="602A743C" w14:textId="77777777" w:rsidR="00D36B24" w:rsidRPr="00145367" w:rsidRDefault="00D36B24">
      <w:pPr>
        <w:numPr>
          <w:ilvl w:val="0"/>
          <w:numId w:val="2"/>
        </w:numPr>
        <w:tabs>
          <w:tab w:val="left" w:pos="360"/>
        </w:tabs>
        <w:ind w:left="360"/>
        <w:jc w:val="both"/>
      </w:pPr>
      <w:r>
        <w:rPr>
          <w:rFonts w:ascii="Tahoma" w:hAnsi="Tahoma" w:cs="Tahoma"/>
          <w:color w:val="000000"/>
          <w:sz w:val="22"/>
          <w:szCs w:val="20"/>
        </w:rPr>
        <w:t xml:space="preserve">Miejskie Przedszkole nr 6 w Bochni ul. </w:t>
      </w:r>
      <w:proofErr w:type="spellStart"/>
      <w:r>
        <w:rPr>
          <w:rFonts w:ascii="Tahoma" w:hAnsi="Tahoma" w:cs="Tahoma"/>
          <w:color w:val="000000"/>
          <w:sz w:val="22"/>
          <w:szCs w:val="20"/>
        </w:rPr>
        <w:t>Murowianka</w:t>
      </w:r>
      <w:proofErr w:type="spellEnd"/>
      <w:r>
        <w:rPr>
          <w:rFonts w:ascii="Tahoma" w:hAnsi="Tahoma" w:cs="Tahoma"/>
          <w:color w:val="000000"/>
          <w:sz w:val="22"/>
          <w:szCs w:val="20"/>
        </w:rPr>
        <w:t xml:space="preserve"> 28,</w:t>
      </w:r>
    </w:p>
    <w:p w14:paraId="45917EE3" w14:textId="77777777" w:rsidR="00145367" w:rsidRDefault="00145367" w:rsidP="00145367">
      <w:pPr>
        <w:tabs>
          <w:tab w:val="left" w:pos="360"/>
        </w:tabs>
        <w:ind w:left="360"/>
        <w:jc w:val="both"/>
      </w:pPr>
    </w:p>
    <w:p w14:paraId="57BA11E3" w14:textId="6B93C88D" w:rsidR="00D36B24" w:rsidRDefault="00D36B24">
      <w:pPr>
        <w:pStyle w:val="Tekstpodstawowy2"/>
        <w:tabs>
          <w:tab w:val="clear" w:pos="0"/>
        </w:tabs>
        <w:rPr>
          <w:szCs w:val="22"/>
        </w:rPr>
      </w:pPr>
      <w:r>
        <w:t>a ponadto w następujących szkołach podstawowych funkcjonują oddziały przedszkolne:</w:t>
      </w:r>
    </w:p>
    <w:p w14:paraId="184D277B" w14:textId="77777777" w:rsidR="00D36B24" w:rsidRDefault="00D36B24">
      <w:pPr>
        <w:pStyle w:val="Tekstpodstawowy"/>
        <w:ind w:left="360" w:right="-110" w:hanging="360"/>
        <w:jc w:val="both"/>
        <w:rPr>
          <w:szCs w:val="22"/>
        </w:rPr>
      </w:pPr>
      <w:r>
        <w:rPr>
          <w:szCs w:val="22"/>
        </w:rPr>
        <w:t>1) Szkoła Podstawowa nr 1 w Bochni ul. Biała 2;</w:t>
      </w:r>
    </w:p>
    <w:p w14:paraId="62F05061" w14:textId="77777777" w:rsidR="00D36B24" w:rsidRDefault="00D36B24">
      <w:pPr>
        <w:pStyle w:val="Tekstpodstawowy"/>
        <w:ind w:left="360" w:right="-110" w:hanging="360"/>
        <w:jc w:val="both"/>
        <w:rPr>
          <w:szCs w:val="22"/>
        </w:rPr>
      </w:pPr>
      <w:r>
        <w:rPr>
          <w:szCs w:val="22"/>
        </w:rPr>
        <w:t xml:space="preserve">2) Szkoła Podstawowa nr 2 w Bochni ul. </w:t>
      </w:r>
      <w:proofErr w:type="spellStart"/>
      <w:r>
        <w:rPr>
          <w:szCs w:val="22"/>
        </w:rPr>
        <w:t>Oracka</w:t>
      </w:r>
      <w:proofErr w:type="spellEnd"/>
      <w:r>
        <w:rPr>
          <w:szCs w:val="22"/>
        </w:rPr>
        <w:t xml:space="preserve"> 6;</w:t>
      </w:r>
    </w:p>
    <w:p w14:paraId="38488A02" w14:textId="77777777" w:rsidR="00D36B24" w:rsidRDefault="00D36B24">
      <w:pPr>
        <w:pStyle w:val="Tekstpodstawowy"/>
        <w:ind w:left="360" w:right="-110" w:hanging="360"/>
        <w:jc w:val="both"/>
        <w:rPr>
          <w:szCs w:val="22"/>
        </w:rPr>
      </w:pPr>
      <w:r>
        <w:rPr>
          <w:szCs w:val="22"/>
        </w:rPr>
        <w:t>3) Szkoła Podstawowa nr 4 w Bochni ul. Konfederatów Barskich 27;</w:t>
      </w:r>
    </w:p>
    <w:p w14:paraId="51E3305D" w14:textId="77777777" w:rsidR="00D36B24" w:rsidRDefault="00D36B24">
      <w:pPr>
        <w:pStyle w:val="Tekstpodstawowy"/>
        <w:ind w:left="360" w:right="-110" w:hanging="360"/>
        <w:jc w:val="both"/>
        <w:rPr>
          <w:szCs w:val="22"/>
        </w:rPr>
      </w:pPr>
      <w:r>
        <w:rPr>
          <w:szCs w:val="22"/>
        </w:rPr>
        <w:t>4) Szkoła Podstawowa nr 5 w Bochni ul. Kazimierza Wielkiego 71;</w:t>
      </w:r>
    </w:p>
    <w:p w14:paraId="13C33E1F" w14:textId="77777777" w:rsidR="00D36B24" w:rsidRDefault="00D36B24">
      <w:pPr>
        <w:pStyle w:val="Tekstpodstawowy"/>
        <w:ind w:left="360" w:right="-110" w:hanging="360"/>
        <w:jc w:val="both"/>
      </w:pPr>
      <w:r>
        <w:rPr>
          <w:szCs w:val="22"/>
        </w:rPr>
        <w:t>5) Szkoła Podstawowa nr 7 w Bochni, ul. gen. Tadeusza Jakubowskiego 12.</w:t>
      </w:r>
    </w:p>
    <w:p w14:paraId="4432F90A" w14:textId="77777777" w:rsidR="00A54FFD" w:rsidRDefault="00A54FFD">
      <w:pPr>
        <w:pStyle w:val="Tekstpodstawowy2"/>
        <w:tabs>
          <w:tab w:val="clear" w:pos="0"/>
        </w:tabs>
      </w:pPr>
    </w:p>
    <w:p w14:paraId="5DDB6139" w14:textId="77777777" w:rsidR="00A54A00" w:rsidRDefault="00A54A00" w:rsidP="00145367">
      <w:pPr>
        <w:jc w:val="both"/>
        <w:rPr>
          <w:rFonts w:ascii="Tahoma" w:hAnsi="Tahoma" w:cs="Tahoma"/>
          <w:b/>
          <w:bCs/>
          <w:color w:val="000000"/>
          <w:sz w:val="22"/>
          <w:szCs w:val="20"/>
        </w:rPr>
      </w:pPr>
    </w:p>
    <w:p w14:paraId="48661972" w14:textId="2FF1C23D" w:rsidR="00311E44" w:rsidRDefault="00145367" w:rsidP="00145367">
      <w:pPr>
        <w:jc w:val="both"/>
        <w:rPr>
          <w:rFonts w:ascii="Tahoma" w:hAnsi="Tahoma" w:cs="Tahoma"/>
          <w:color w:val="000000"/>
          <w:sz w:val="22"/>
          <w:szCs w:val="20"/>
        </w:rPr>
      </w:pPr>
      <w:r w:rsidRPr="000859B8">
        <w:rPr>
          <w:rFonts w:ascii="Tahoma" w:hAnsi="Tahoma" w:cs="Tahoma"/>
          <w:b/>
          <w:bCs/>
          <w:color w:val="000000"/>
          <w:sz w:val="22"/>
          <w:szCs w:val="20"/>
        </w:rPr>
        <w:t>Oddziały integracyjne</w:t>
      </w:r>
      <w:r>
        <w:rPr>
          <w:rFonts w:ascii="Tahoma" w:hAnsi="Tahoma" w:cs="Tahoma"/>
          <w:color w:val="000000"/>
          <w:sz w:val="22"/>
          <w:szCs w:val="20"/>
        </w:rPr>
        <w:t xml:space="preserve"> funkcjonują w </w:t>
      </w:r>
      <w:r w:rsidRPr="00145367">
        <w:rPr>
          <w:rFonts w:ascii="Tahoma" w:hAnsi="Tahoma" w:cs="Tahoma"/>
          <w:color w:val="000000"/>
          <w:sz w:val="22"/>
          <w:szCs w:val="20"/>
        </w:rPr>
        <w:t>Miejski</w:t>
      </w:r>
      <w:r>
        <w:rPr>
          <w:rFonts w:ascii="Tahoma" w:hAnsi="Tahoma" w:cs="Tahoma"/>
          <w:color w:val="000000"/>
          <w:sz w:val="22"/>
          <w:szCs w:val="20"/>
        </w:rPr>
        <w:t>m</w:t>
      </w:r>
      <w:r w:rsidRPr="00145367">
        <w:rPr>
          <w:rFonts w:ascii="Tahoma" w:hAnsi="Tahoma" w:cs="Tahoma"/>
          <w:color w:val="000000"/>
          <w:sz w:val="22"/>
          <w:szCs w:val="20"/>
        </w:rPr>
        <w:t xml:space="preserve"> Przedszkol</w:t>
      </w:r>
      <w:r>
        <w:rPr>
          <w:rFonts w:ascii="Tahoma" w:hAnsi="Tahoma" w:cs="Tahoma"/>
          <w:color w:val="000000"/>
          <w:sz w:val="22"/>
          <w:szCs w:val="20"/>
        </w:rPr>
        <w:t>u</w:t>
      </w:r>
      <w:r w:rsidRPr="00145367">
        <w:rPr>
          <w:rFonts w:ascii="Tahoma" w:hAnsi="Tahoma" w:cs="Tahoma"/>
          <w:color w:val="000000"/>
          <w:sz w:val="22"/>
          <w:szCs w:val="20"/>
        </w:rPr>
        <w:t xml:space="preserve"> nr 2 </w:t>
      </w:r>
      <w:r>
        <w:rPr>
          <w:rFonts w:ascii="Tahoma" w:hAnsi="Tahoma" w:cs="Tahoma"/>
          <w:color w:val="000000"/>
          <w:sz w:val="22"/>
          <w:szCs w:val="22"/>
        </w:rPr>
        <w:t xml:space="preserve">oraz </w:t>
      </w:r>
      <w:r>
        <w:rPr>
          <w:rFonts w:ascii="Tahoma" w:hAnsi="Tahoma" w:cs="Tahoma"/>
          <w:color w:val="000000"/>
          <w:sz w:val="22"/>
          <w:szCs w:val="20"/>
        </w:rPr>
        <w:t xml:space="preserve">w Szkole Podstawowej nr 2. </w:t>
      </w:r>
    </w:p>
    <w:p w14:paraId="35D4EEC8" w14:textId="70F8662C" w:rsidR="00A54A00" w:rsidRPr="00A54A00" w:rsidRDefault="00311E44" w:rsidP="00A54A00">
      <w:pPr>
        <w:pStyle w:val="Tekstpodstawowy"/>
        <w:widowControl w:val="0"/>
        <w:shd w:val="clear" w:color="auto" w:fill="auto"/>
        <w:jc w:val="both"/>
        <w:rPr>
          <w:szCs w:val="22"/>
        </w:rPr>
      </w:pPr>
      <w:bookmarkStart w:id="1" w:name="_Hlk158056784"/>
      <w:r>
        <w:t xml:space="preserve">Rodzice dzieci z orzeczeniem o potrzebie kształcenia specjalnego wydanym na okres wychowania przedszkolnego mogą ubiegać się o przyjęcie dzieci </w:t>
      </w:r>
      <w:r w:rsidRPr="00B53AC9">
        <w:rPr>
          <w:b/>
          <w:bCs/>
        </w:rPr>
        <w:t xml:space="preserve">do </w:t>
      </w:r>
      <w:r w:rsidR="00A54A00" w:rsidRPr="00B53AC9">
        <w:rPr>
          <w:b/>
          <w:bCs/>
          <w:szCs w:val="22"/>
        </w:rPr>
        <w:t>oddziałów integracyjnych</w:t>
      </w:r>
      <w:r w:rsidR="00A54A00">
        <w:rPr>
          <w:bCs/>
          <w:szCs w:val="22"/>
        </w:rPr>
        <w:t xml:space="preserve"> na zasadach określonych przez dyrektora przedszkola/szkoły (nie biorą udziału w rekrutacji z wykorzystaniem systemu)</w:t>
      </w:r>
      <w:r w:rsidR="00A54A00">
        <w:t xml:space="preserve"> - konieczny jest bezpośredni kontakt rodziców z dyrekcją przedszkola/szkoły</w:t>
      </w:r>
      <w:bookmarkEnd w:id="1"/>
      <w:r w:rsidR="00A54A00">
        <w:t>.</w:t>
      </w:r>
    </w:p>
    <w:p w14:paraId="1507DC38" w14:textId="77777777" w:rsidR="00145367" w:rsidRDefault="00145367">
      <w:pPr>
        <w:pStyle w:val="Tekstpodstawowy2"/>
        <w:tabs>
          <w:tab w:val="clear" w:pos="0"/>
        </w:tabs>
      </w:pPr>
    </w:p>
    <w:p w14:paraId="01B2C925" w14:textId="58435FA8" w:rsidR="00C4646A" w:rsidRPr="00F80530" w:rsidRDefault="00111A3F" w:rsidP="00F80530">
      <w:pPr>
        <w:pStyle w:val="Tekstpodstawowy"/>
        <w:jc w:val="center"/>
        <w:rPr>
          <w:b/>
          <w:bCs/>
          <w:sz w:val="28"/>
          <w:szCs w:val="28"/>
        </w:rPr>
      </w:pPr>
      <w:bookmarkStart w:id="2" w:name="_Hlk62132312"/>
      <w:r w:rsidRPr="00F80530">
        <w:rPr>
          <w:b/>
          <w:bCs/>
          <w:sz w:val="28"/>
          <w:szCs w:val="28"/>
        </w:rPr>
        <w:t>ZASADY NABORU</w:t>
      </w:r>
    </w:p>
    <w:p w14:paraId="6B8CF563" w14:textId="77777777" w:rsidR="00145367" w:rsidRDefault="00145367" w:rsidP="0010673A">
      <w:pPr>
        <w:pStyle w:val="Tekstpodstawowy"/>
        <w:widowControl w:val="0"/>
        <w:shd w:val="clear" w:color="auto" w:fill="auto"/>
        <w:ind w:left="66"/>
        <w:jc w:val="both"/>
      </w:pPr>
    </w:p>
    <w:p w14:paraId="3C423D3E" w14:textId="25C40157" w:rsidR="00F80530" w:rsidRDefault="00145367" w:rsidP="002D4777">
      <w:pPr>
        <w:pStyle w:val="Tekstpodstawowy"/>
        <w:numPr>
          <w:ilvl w:val="0"/>
          <w:numId w:val="14"/>
        </w:numPr>
        <w:tabs>
          <w:tab w:val="left" w:pos="426"/>
          <w:tab w:val="left" w:pos="567"/>
        </w:tabs>
        <w:ind w:left="426"/>
        <w:jc w:val="both"/>
      </w:pPr>
      <w:r w:rsidRPr="00F80530">
        <w:rPr>
          <w:szCs w:val="22"/>
        </w:rPr>
        <w:t xml:space="preserve">Postępowanie </w:t>
      </w:r>
      <w:r w:rsidRPr="00F80530">
        <w:t>rekrutacyjne i postępowanie uzupełniające do przedszkoli i oddziałów przedszkolnych w szkołach podstawowych na</w:t>
      </w:r>
      <w:r w:rsidRPr="00F80530">
        <w:rPr>
          <w:b/>
          <w:bCs/>
        </w:rPr>
        <w:t xml:space="preserve"> </w:t>
      </w:r>
      <w:r w:rsidRPr="00F80530">
        <w:t>rok szkolny 202</w:t>
      </w:r>
      <w:r w:rsidR="009D74ED">
        <w:t>5</w:t>
      </w:r>
      <w:r w:rsidRPr="00F80530">
        <w:t>/202</w:t>
      </w:r>
      <w:r w:rsidR="009D74ED">
        <w:t>6</w:t>
      </w:r>
      <w:r w:rsidRPr="00F80530">
        <w:t xml:space="preserve"> </w:t>
      </w:r>
      <w:r w:rsidR="00555BDF">
        <w:t xml:space="preserve">dotyczy </w:t>
      </w:r>
      <w:r w:rsidR="00555BDF" w:rsidRPr="00EE0A4B">
        <w:rPr>
          <w:lang w:eastAsia="pl-PL"/>
        </w:rPr>
        <w:t>dziec</w:t>
      </w:r>
      <w:r w:rsidR="00555BDF">
        <w:rPr>
          <w:lang w:eastAsia="pl-PL"/>
        </w:rPr>
        <w:t>i</w:t>
      </w:r>
      <w:r w:rsidR="00555BDF" w:rsidRPr="00EE0A4B">
        <w:rPr>
          <w:lang w:eastAsia="pl-PL"/>
        </w:rPr>
        <w:t xml:space="preserve"> zapisywan</w:t>
      </w:r>
      <w:r w:rsidR="00555BDF">
        <w:rPr>
          <w:lang w:eastAsia="pl-PL"/>
        </w:rPr>
        <w:t>ych</w:t>
      </w:r>
      <w:r w:rsidR="00555BDF" w:rsidRPr="00EE0A4B">
        <w:rPr>
          <w:lang w:eastAsia="pl-PL"/>
        </w:rPr>
        <w:t xml:space="preserve"> po raz pierwszy</w:t>
      </w:r>
      <w:r w:rsidR="00555BDF">
        <w:rPr>
          <w:lang w:eastAsia="pl-PL"/>
        </w:rPr>
        <w:t xml:space="preserve"> do </w:t>
      </w:r>
      <w:r w:rsidR="00555BDF" w:rsidRPr="0015519E">
        <w:rPr>
          <w:color w:val="auto"/>
          <w:szCs w:val="22"/>
        </w:rPr>
        <w:t>miejskich przedszkoli lub oddziałów przedszkolnych w szkołach podstawowych</w:t>
      </w:r>
      <w:r w:rsidR="00555BDF" w:rsidRPr="00F80530">
        <w:t xml:space="preserve"> </w:t>
      </w:r>
      <w:r w:rsidR="00555BDF">
        <w:t xml:space="preserve">i </w:t>
      </w:r>
      <w:r w:rsidRPr="00F80530">
        <w:t xml:space="preserve">prowadzone będzie z wykorzystaniem systemu informatycznego – NABO, </w:t>
      </w:r>
      <w:r w:rsidR="00B22AA1" w:rsidRPr="00F80530">
        <w:t xml:space="preserve">pod adresem </w:t>
      </w:r>
    </w:p>
    <w:p w14:paraId="34A1FE53" w14:textId="195D473D" w:rsidR="00F80530" w:rsidRDefault="00F80530" w:rsidP="00F80530">
      <w:pPr>
        <w:pStyle w:val="NormalnyWeb"/>
        <w:jc w:val="center"/>
        <w:rPr>
          <w:rFonts w:ascii="Tahoma" w:hAnsi="Tahoma" w:cs="Tahoma"/>
          <w:sz w:val="22"/>
          <w:szCs w:val="22"/>
        </w:rPr>
      </w:pPr>
      <w:r w:rsidRPr="0077162B">
        <w:rPr>
          <w:rFonts w:ascii="Tahoma" w:hAnsi="Tahoma" w:cs="Tahoma"/>
          <w:sz w:val="22"/>
          <w:szCs w:val="22"/>
        </w:rPr>
        <w:t>https://przedszkola-bochnia.nabory.pl/</w:t>
      </w:r>
    </w:p>
    <w:p w14:paraId="7147DA5A" w14:textId="28A3C71D" w:rsidR="00111A3F" w:rsidRPr="00F80530" w:rsidRDefault="00830614" w:rsidP="00F80530">
      <w:pPr>
        <w:pStyle w:val="Tekstpodstawowy"/>
        <w:tabs>
          <w:tab w:val="left" w:pos="426"/>
          <w:tab w:val="left" w:pos="567"/>
        </w:tabs>
        <w:ind w:left="426"/>
        <w:jc w:val="both"/>
      </w:pPr>
      <w:r w:rsidRPr="00F80530">
        <w:t xml:space="preserve">Również pod tym adresem </w:t>
      </w:r>
      <w:r w:rsidR="00813112">
        <w:t xml:space="preserve">od dnia 26 lutego br. </w:t>
      </w:r>
      <w:r w:rsidRPr="00F80530">
        <w:t>znajd</w:t>
      </w:r>
      <w:r w:rsidR="00F80530">
        <w:t>ą</w:t>
      </w:r>
      <w:r w:rsidRPr="00F80530">
        <w:t xml:space="preserve"> się oferty każdego przedszkola i </w:t>
      </w:r>
      <w:r w:rsidR="00E36F16" w:rsidRPr="00F80530">
        <w:t>oddziałów</w:t>
      </w:r>
      <w:r w:rsidRPr="00F80530">
        <w:t xml:space="preserve"> przedszkolnych w szkołach podstawowych, opis </w:t>
      </w:r>
      <w:r w:rsidR="00E36F16" w:rsidRPr="00F80530">
        <w:t xml:space="preserve">ich </w:t>
      </w:r>
      <w:r w:rsidR="00A54A00" w:rsidRPr="00F80530">
        <w:t>lokalizacji</w:t>
      </w:r>
      <w:r w:rsidR="00E36F16" w:rsidRPr="00F80530">
        <w:t xml:space="preserve">, </w:t>
      </w:r>
      <w:r w:rsidR="008F44D4">
        <w:t xml:space="preserve">liczba wolnych miejsc, </w:t>
      </w:r>
      <w:r w:rsidR="00E36F16" w:rsidRPr="00F80530">
        <w:t>które pozwolą na prosty i przemyślany wybór placówek. Ponadto znajd</w:t>
      </w:r>
      <w:r w:rsidR="00F80530">
        <w:t>ą</w:t>
      </w:r>
      <w:r w:rsidR="00E36F16" w:rsidRPr="00F80530">
        <w:t xml:space="preserve"> się tam przydatne </w:t>
      </w:r>
      <w:r w:rsidR="00A54A00" w:rsidRPr="00F80530">
        <w:t>informacje</w:t>
      </w:r>
      <w:r w:rsidR="00E36F16" w:rsidRPr="00F80530">
        <w:t xml:space="preserve"> o procesie rekrutacji</w:t>
      </w:r>
      <w:r w:rsidRPr="00F80530">
        <w:t>.</w:t>
      </w:r>
    </w:p>
    <w:p w14:paraId="154254F5" w14:textId="6540CDF0" w:rsidR="00B22AA1" w:rsidRDefault="00B22AA1" w:rsidP="002D4777">
      <w:pPr>
        <w:pStyle w:val="Tekstpodstawowy"/>
        <w:numPr>
          <w:ilvl w:val="0"/>
          <w:numId w:val="14"/>
        </w:numPr>
        <w:tabs>
          <w:tab w:val="left" w:pos="426"/>
          <w:tab w:val="left" w:pos="567"/>
        </w:tabs>
        <w:ind w:left="426"/>
        <w:jc w:val="both"/>
        <w:rPr>
          <w:szCs w:val="26"/>
        </w:rPr>
      </w:pPr>
      <w:r w:rsidRPr="00B22AA1">
        <w:rPr>
          <w:szCs w:val="26"/>
        </w:rPr>
        <w:t>Dzieci sz</w:t>
      </w:r>
      <w:r>
        <w:rPr>
          <w:szCs w:val="26"/>
        </w:rPr>
        <w:t>eścioletnie (urodzone w 201</w:t>
      </w:r>
      <w:r w:rsidR="009D74ED">
        <w:rPr>
          <w:szCs w:val="26"/>
        </w:rPr>
        <w:t>9</w:t>
      </w:r>
      <w:r>
        <w:rPr>
          <w:szCs w:val="26"/>
        </w:rPr>
        <w:t xml:space="preserve"> roku) </w:t>
      </w:r>
      <w:r w:rsidR="00AB1A62">
        <w:rPr>
          <w:szCs w:val="26"/>
        </w:rPr>
        <w:t>mają ustawowy obowiązek</w:t>
      </w:r>
      <w:r>
        <w:rPr>
          <w:szCs w:val="26"/>
        </w:rPr>
        <w:t xml:space="preserve"> </w:t>
      </w:r>
      <w:r w:rsidR="00AB1A62" w:rsidRPr="00F80530">
        <w:rPr>
          <w:color w:val="auto"/>
          <w:szCs w:val="26"/>
        </w:rPr>
        <w:t>odbycia</w:t>
      </w:r>
      <w:r w:rsidR="00AB1A62">
        <w:rPr>
          <w:color w:val="00B050"/>
          <w:szCs w:val="26"/>
        </w:rPr>
        <w:t xml:space="preserve"> </w:t>
      </w:r>
      <w:r>
        <w:rPr>
          <w:szCs w:val="26"/>
        </w:rPr>
        <w:t>roczne</w:t>
      </w:r>
      <w:r w:rsidR="00AB1A62">
        <w:rPr>
          <w:szCs w:val="26"/>
        </w:rPr>
        <w:t>go</w:t>
      </w:r>
      <w:r>
        <w:rPr>
          <w:szCs w:val="26"/>
        </w:rPr>
        <w:t xml:space="preserve"> przygotowani</w:t>
      </w:r>
      <w:r w:rsidR="00AB1A62">
        <w:rPr>
          <w:szCs w:val="26"/>
        </w:rPr>
        <w:t>a</w:t>
      </w:r>
      <w:r>
        <w:rPr>
          <w:szCs w:val="26"/>
        </w:rPr>
        <w:t xml:space="preserve"> </w:t>
      </w:r>
      <w:r w:rsidR="00E80AF0">
        <w:rPr>
          <w:szCs w:val="26"/>
        </w:rPr>
        <w:t>przedszkolne</w:t>
      </w:r>
      <w:r w:rsidR="00AB1A62">
        <w:rPr>
          <w:szCs w:val="26"/>
        </w:rPr>
        <w:t>go</w:t>
      </w:r>
      <w:r>
        <w:rPr>
          <w:szCs w:val="26"/>
        </w:rPr>
        <w:t xml:space="preserve"> w przedszkolu lub oddziale przedszkolnym w szkole podstawowej</w:t>
      </w:r>
      <w:r w:rsidR="00E80AF0">
        <w:rPr>
          <w:szCs w:val="26"/>
        </w:rPr>
        <w:t xml:space="preserve">. Na wniosek rodziców </w:t>
      </w:r>
      <w:r w:rsidR="00A54A00">
        <w:rPr>
          <w:szCs w:val="26"/>
        </w:rPr>
        <w:t xml:space="preserve">dziecko sześcioletnie </w:t>
      </w:r>
      <w:r w:rsidR="00E80AF0">
        <w:rPr>
          <w:szCs w:val="26"/>
        </w:rPr>
        <w:t>może rozpocząć również naukę w klasie I.</w:t>
      </w:r>
    </w:p>
    <w:p w14:paraId="7009CDFB" w14:textId="0EFB33D5" w:rsidR="00E80AF0" w:rsidRPr="00B22AA1" w:rsidRDefault="00E80AF0" w:rsidP="002D4777">
      <w:pPr>
        <w:pStyle w:val="Tekstpodstawowy"/>
        <w:numPr>
          <w:ilvl w:val="0"/>
          <w:numId w:val="14"/>
        </w:numPr>
        <w:tabs>
          <w:tab w:val="left" w:pos="426"/>
          <w:tab w:val="left" w:pos="567"/>
        </w:tabs>
        <w:ind w:left="426"/>
        <w:jc w:val="both"/>
        <w:rPr>
          <w:szCs w:val="26"/>
        </w:rPr>
      </w:pPr>
      <w:r>
        <w:rPr>
          <w:szCs w:val="26"/>
        </w:rPr>
        <w:t>Dzieci pięcioletnie (urodzone w 20</w:t>
      </w:r>
      <w:r w:rsidR="009D74ED">
        <w:rPr>
          <w:szCs w:val="26"/>
        </w:rPr>
        <w:t>20</w:t>
      </w:r>
      <w:r>
        <w:rPr>
          <w:szCs w:val="26"/>
        </w:rPr>
        <w:t xml:space="preserve"> roku), dzieci czteroletnie (urodzone w 202</w:t>
      </w:r>
      <w:r w:rsidR="009D74ED">
        <w:rPr>
          <w:szCs w:val="26"/>
        </w:rPr>
        <w:t>1</w:t>
      </w:r>
      <w:r>
        <w:rPr>
          <w:szCs w:val="26"/>
        </w:rPr>
        <w:t xml:space="preserve"> roku) oraz dzieci trzyletnie (urodzone od stycznia do grudnia w 202</w:t>
      </w:r>
      <w:r w:rsidR="009D74ED">
        <w:rPr>
          <w:szCs w:val="26"/>
        </w:rPr>
        <w:t>2</w:t>
      </w:r>
      <w:r>
        <w:rPr>
          <w:szCs w:val="26"/>
        </w:rPr>
        <w:t xml:space="preserve"> roku) mogą korzystać z wychowania przedszkolnego. Aby zapisać dziecko </w:t>
      </w:r>
      <w:r w:rsidR="00F80530">
        <w:rPr>
          <w:szCs w:val="26"/>
        </w:rPr>
        <w:t>należy</w:t>
      </w:r>
      <w:r>
        <w:rPr>
          <w:szCs w:val="26"/>
        </w:rPr>
        <w:t xml:space="preserve"> wziąć udział w rekrutacji.</w:t>
      </w:r>
    </w:p>
    <w:p w14:paraId="4356E43E" w14:textId="4B86347D" w:rsidR="00F80530" w:rsidRDefault="00E80AF0" w:rsidP="002D4777">
      <w:pPr>
        <w:pStyle w:val="Tekstpodstawowy"/>
        <w:widowControl w:val="0"/>
        <w:numPr>
          <w:ilvl w:val="0"/>
          <w:numId w:val="14"/>
        </w:numPr>
        <w:shd w:val="clear" w:color="auto" w:fill="auto"/>
        <w:tabs>
          <w:tab w:val="left" w:pos="426"/>
          <w:tab w:val="left" w:pos="567"/>
        </w:tabs>
        <w:ind w:left="426"/>
        <w:jc w:val="both"/>
        <w:rPr>
          <w:szCs w:val="22"/>
        </w:rPr>
      </w:pPr>
      <w:r w:rsidRPr="00A54A00">
        <w:rPr>
          <w:szCs w:val="22"/>
          <w:u w:val="single"/>
        </w:rPr>
        <w:t>W post</w:t>
      </w:r>
      <w:r w:rsidR="009552A6">
        <w:rPr>
          <w:szCs w:val="22"/>
          <w:u w:val="single"/>
        </w:rPr>
        <w:t>ę</w:t>
      </w:r>
      <w:r w:rsidRPr="00A54A00">
        <w:rPr>
          <w:szCs w:val="22"/>
          <w:u w:val="single"/>
        </w:rPr>
        <w:t>powaniu rekrutacyjnym</w:t>
      </w:r>
      <w:r w:rsidRPr="00710C54">
        <w:rPr>
          <w:szCs w:val="22"/>
        </w:rPr>
        <w:t xml:space="preserve"> biorą udział </w:t>
      </w:r>
      <w:r w:rsidRPr="00710C54">
        <w:rPr>
          <w:szCs w:val="22"/>
          <w:u w:val="single"/>
        </w:rPr>
        <w:t>zamieszkałe w mieście Bochnia</w:t>
      </w:r>
      <w:r>
        <w:rPr>
          <w:szCs w:val="22"/>
        </w:rPr>
        <w:t xml:space="preserve"> </w:t>
      </w:r>
      <w:r w:rsidRPr="002B5BB5">
        <w:rPr>
          <w:szCs w:val="22"/>
        </w:rPr>
        <w:t>dzieci 3-4-5-6 letnie (urodzone w latach 202</w:t>
      </w:r>
      <w:r w:rsidR="009D74ED">
        <w:rPr>
          <w:szCs w:val="22"/>
        </w:rPr>
        <w:t>2</w:t>
      </w:r>
      <w:r w:rsidRPr="002B5BB5">
        <w:rPr>
          <w:szCs w:val="22"/>
        </w:rPr>
        <w:t>-201</w:t>
      </w:r>
      <w:r w:rsidR="009D74ED">
        <w:rPr>
          <w:szCs w:val="22"/>
        </w:rPr>
        <w:t>9</w:t>
      </w:r>
      <w:r w:rsidRPr="002B5BB5">
        <w:rPr>
          <w:szCs w:val="22"/>
        </w:rPr>
        <w:t>)</w:t>
      </w:r>
      <w:r>
        <w:rPr>
          <w:szCs w:val="22"/>
        </w:rPr>
        <w:t xml:space="preserve"> </w:t>
      </w:r>
      <w:r w:rsidRPr="002B5BB5">
        <w:rPr>
          <w:szCs w:val="22"/>
        </w:rPr>
        <w:t>oraz</w:t>
      </w:r>
      <w:r>
        <w:rPr>
          <w:szCs w:val="22"/>
        </w:rPr>
        <w:t xml:space="preserve"> </w:t>
      </w:r>
      <w:r w:rsidRPr="002B5BB5">
        <w:rPr>
          <w:szCs w:val="22"/>
        </w:rPr>
        <w:t>dzieci</w:t>
      </w:r>
      <w:r>
        <w:rPr>
          <w:szCs w:val="22"/>
        </w:rPr>
        <w:t xml:space="preserve"> z </w:t>
      </w:r>
      <w:r w:rsidRPr="002B5BB5">
        <w:rPr>
          <w:szCs w:val="22"/>
        </w:rPr>
        <w:t>odroczon</w:t>
      </w:r>
      <w:r>
        <w:rPr>
          <w:szCs w:val="22"/>
        </w:rPr>
        <w:t>ym</w:t>
      </w:r>
      <w:r w:rsidRPr="002B5BB5">
        <w:rPr>
          <w:szCs w:val="22"/>
        </w:rPr>
        <w:t xml:space="preserve"> obowiąz</w:t>
      </w:r>
      <w:r>
        <w:rPr>
          <w:szCs w:val="22"/>
        </w:rPr>
        <w:t>kiem</w:t>
      </w:r>
      <w:r w:rsidRPr="002B5BB5">
        <w:rPr>
          <w:szCs w:val="22"/>
        </w:rPr>
        <w:t xml:space="preserve"> szkolny</w:t>
      </w:r>
      <w:r>
        <w:rPr>
          <w:szCs w:val="22"/>
        </w:rPr>
        <w:t>m</w:t>
      </w:r>
      <w:r w:rsidR="0015519E">
        <w:rPr>
          <w:szCs w:val="22"/>
        </w:rPr>
        <w:t>.</w:t>
      </w:r>
    </w:p>
    <w:p w14:paraId="3E0DBA38" w14:textId="1E3DB981" w:rsidR="009D74ED" w:rsidRPr="00164E7A" w:rsidRDefault="00F80530" w:rsidP="00164E7A">
      <w:pPr>
        <w:pStyle w:val="Tekstpodstawowy"/>
        <w:widowControl w:val="0"/>
        <w:numPr>
          <w:ilvl w:val="0"/>
          <w:numId w:val="14"/>
        </w:numPr>
        <w:shd w:val="clear" w:color="auto" w:fill="auto"/>
        <w:tabs>
          <w:tab w:val="left" w:pos="426"/>
          <w:tab w:val="left" w:pos="567"/>
        </w:tabs>
        <w:ind w:left="426"/>
        <w:jc w:val="both"/>
        <w:rPr>
          <w:szCs w:val="22"/>
        </w:rPr>
      </w:pPr>
      <w:r w:rsidRPr="009D74ED">
        <w:rPr>
          <w:szCs w:val="22"/>
          <w:lang w:eastAsia="pl-PL"/>
        </w:rPr>
        <w:lastRenderedPageBreak/>
        <w:t>Rodzice dzieci, które w dniu 1 września 202</w:t>
      </w:r>
      <w:r w:rsidR="009D74ED" w:rsidRPr="009D74ED">
        <w:rPr>
          <w:szCs w:val="22"/>
          <w:lang w:eastAsia="pl-PL"/>
        </w:rPr>
        <w:t>5</w:t>
      </w:r>
      <w:r w:rsidRPr="009D74ED">
        <w:rPr>
          <w:szCs w:val="22"/>
          <w:lang w:eastAsia="pl-PL"/>
        </w:rPr>
        <w:t xml:space="preserve"> r. będą mieć ukończone 2,5 lat (urodzone do końca lutego 202</w:t>
      </w:r>
      <w:r w:rsidR="009D74ED" w:rsidRPr="009D74ED">
        <w:rPr>
          <w:szCs w:val="22"/>
          <w:lang w:eastAsia="pl-PL"/>
        </w:rPr>
        <w:t>3</w:t>
      </w:r>
      <w:r w:rsidRPr="009D74ED">
        <w:rPr>
          <w:szCs w:val="22"/>
          <w:lang w:eastAsia="pl-PL"/>
        </w:rPr>
        <w:t xml:space="preserve"> r.) mogą starać się o przyjęcie do przedszkoli/oddziałów przedszkolnych </w:t>
      </w:r>
      <w:r w:rsidRPr="009D74ED">
        <w:rPr>
          <w:szCs w:val="22"/>
          <w:lang w:eastAsia="pl-PL"/>
        </w:rPr>
        <w:br/>
        <w:t>w szkołach podstawowych od 1 września 202</w:t>
      </w:r>
      <w:r w:rsidR="009D74ED" w:rsidRPr="009D74ED">
        <w:rPr>
          <w:szCs w:val="22"/>
          <w:lang w:eastAsia="pl-PL"/>
        </w:rPr>
        <w:t>5</w:t>
      </w:r>
      <w:r w:rsidRPr="009D74ED">
        <w:rPr>
          <w:szCs w:val="22"/>
          <w:lang w:eastAsia="pl-PL"/>
        </w:rPr>
        <w:t xml:space="preserve">  r. dopiero </w:t>
      </w:r>
      <w:r w:rsidRPr="009D74ED">
        <w:rPr>
          <w:szCs w:val="22"/>
          <w:u w:val="single"/>
          <w:lang w:eastAsia="pl-PL"/>
        </w:rPr>
        <w:t>w post</w:t>
      </w:r>
      <w:r w:rsidR="009552A6" w:rsidRPr="009D74ED">
        <w:rPr>
          <w:szCs w:val="22"/>
          <w:u w:val="single"/>
          <w:lang w:eastAsia="pl-PL"/>
        </w:rPr>
        <w:t>ę</w:t>
      </w:r>
      <w:r w:rsidRPr="009D74ED">
        <w:rPr>
          <w:szCs w:val="22"/>
          <w:u w:val="single"/>
          <w:lang w:eastAsia="pl-PL"/>
        </w:rPr>
        <w:t>powaniu uzupełniającym</w:t>
      </w:r>
      <w:r w:rsidRPr="009D74ED">
        <w:rPr>
          <w:szCs w:val="22"/>
          <w:lang w:eastAsia="pl-PL"/>
        </w:rPr>
        <w:t>, jeżeli wybrane przez rodziców przedszkole/ szkoła będzie nadal dysponowało/ dysponowała wolnymi miejscami</w:t>
      </w:r>
      <w:r w:rsidR="00EB7FE0" w:rsidRPr="009D74ED">
        <w:rPr>
          <w:szCs w:val="22"/>
          <w:lang w:eastAsia="pl-PL"/>
        </w:rPr>
        <w:t>.</w:t>
      </w:r>
      <w:r w:rsidR="0015519E" w:rsidRPr="009D74ED">
        <w:rPr>
          <w:szCs w:val="22"/>
        </w:rPr>
        <w:t xml:space="preserve"> </w:t>
      </w:r>
      <w:bookmarkStart w:id="3" w:name="_Hlk188434371"/>
      <w:r w:rsidR="009D74ED" w:rsidRPr="009D74ED">
        <w:rPr>
          <w:szCs w:val="22"/>
        </w:rPr>
        <w:t>Przyjęcie pozostałych dzieci (</w:t>
      </w:r>
      <w:r w:rsidR="009D74ED" w:rsidRPr="009D74ED">
        <w:rPr>
          <w:szCs w:val="22"/>
          <w:lang w:eastAsia="pl-PL"/>
        </w:rPr>
        <w:t>urodzonych po 1 marca 2023 r.)</w:t>
      </w:r>
      <w:r w:rsidR="009D74ED" w:rsidRPr="009D74ED">
        <w:rPr>
          <w:szCs w:val="22"/>
        </w:rPr>
        <w:t>, może nastąpić decyzj</w:t>
      </w:r>
      <w:r w:rsidR="009D74ED">
        <w:rPr>
          <w:szCs w:val="22"/>
        </w:rPr>
        <w:t>ą</w:t>
      </w:r>
      <w:r w:rsidR="009D74ED" w:rsidRPr="009D74ED">
        <w:rPr>
          <w:szCs w:val="22"/>
        </w:rPr>
        <w:t xml:space="preserve"> dyrektora placówki, dopiero po ukończeniu przez nie 2,5 lat pod warunkiem   dysponowania przez wybran</w:t>
      </w:r>
      <w:r w:rsidR="009D74ED">
        <w:rPr>
          <w:szCs w:val="22"/>
        </w:rPr>
        <w:t>ą</w:t>
      </w:r>
      <w:r w:rsidR="009D74ED" w:rsidRPr="009D74ED">
        <w:rPr>
          <w:szCs w:val="22"/>
        </w:rPr>
        <w:t xml:space="preserve"> placówkę wolnym miejscem</w:t>
      </w:r>
      <w:bookmarkEnd w:id="3"/>
      <w:r w:rsidR="009D74ED" w:rsidRPr="009D74ED">
        <w:rPr>
          <w:szCs w:val="22"/>
        </w:rPr>
        <w:t xml:space="preserve">. </w:t>
      </w:r>
    </w:p>
    <w:p w14:paraId="34997F35" w14:textId="00A84F69" w:rsidR="00B53AC9" w:rsidRPr="00B53AC9" w:rsidRDefault="00B53AC9" w:rsidP="00EE564A">
      <w:pPr>
        <w:pStyle w:val="Tekstpodstawowy"/>
        <w:widowControl w:val="0"/>
        <w:numPr>
          <w:ilvl w:val="0"/>
          <w:numId w:val="14"/>
        </w:numPr>
        <w:suppressAutoHyphens w:val="0"/>
        <w:ind w:left="426"/>
        <w:jc w:val="both"/>
        <w:rPr>
          <w:bCs/>
          <w:szCs w:val="22"/>
        </w:rPr>
      </w:pPr>
      <w:bookmarkStart w:id="4" w:name="_Hlk158057076"/>
      <w:r w:rsidRPr="00B53AC9">
        <w:t xml:space="preserve">Rodzice dzieci z orzeczeniem o potrzebie kształcenia specjalnego wydanym na okres wychowania przedszkolnego </w:t>
      </w:r>
      <w:r>
        <w:t xml:space="preserve">ubiegają się </w:t>
      </w:r>
      <w:r w:rsidRPr="00B53AC9">
        <w:t xml:space="preserve">o przyjęcie dzieci </w:t>
      </w:r>
      <w:r w:rsidRPr="00B53AC9">
        <w:rPr>
          <w:b/>
          <w:bCs/>
        </w:rPr>
        <w:t>do oddziałów ogólnodostępnych</w:t>
      </w:r>
      <w:r>
        <w:t xml:space="preserve"> </w:t>
      </w:r>
      <w:r w:rsidRPr="00B53AC9">
        <w:rPr>
          <w:bCs/>
          <w:szCs w:val="22"/>
        </w:rPr>
        <w:t xml:space="preserve">na zasadach obowiązujących </w:t>
      </w:r>
      <w:r w:rsidR="009552A6">
        <w:rPr>
          <w:bCs/>
          <w:szCs w:val="22"/>
        </w:rPr>
        <w:t xml:space="preserve">jak </w:t>
      </w:r>
      <w:r w:rsidRPr="00B53AC9">
        <w:rPr>
          <w:bCs/>
          <w:szCs w:val="22"/>
        </w:rPr>
        <w:t>pozostałe dzieci</w:t>
      </w:r>
      <w:r w:rsidR="009552A6">
        <w:rPr>
          <w:bCs/>
          <w:szCs w:val="22"/>
        </w:rPr>
        <w:t>,</w:t>
      </w:r>
      <w:r w:rsidRPr="00B53AC9">
        <w:rPr>
          <w:bCs/>
          <w:szCs w:val="22"/>
        </w:rPr>
        <w:t xml:space="preserve"> czyli podlegają rekrutacji </w:t>
      </w:r>
      <w:r w:rsidR="009552A6">
        <w:rPr>
          <w:bCs/>
          <w:szCs w:val="22"/>
        </w:rPr>
        <w:t>z wykorzystaniem elektronicznego systemu</w:t>
      </w:r>
      <w:r w:rsidR="009552A6" w:rsidRPr="00B53AC9">
        <w:rPr>
          <w:bCs/>
          <w:szCs w:val="22"/>
        </w:rPr>
        <w:t xml:space="preserve"> </w:t>
      </w:r>
      <w:r w:rsidRPr="00B53AC9">
        <w:rPr>
          <w:bCs/>
          <w:szCs w:val="22"/>
        </w:rPr>
        <w:t>(</w:t>
      </w:r>
      <w:r w:rsidRPr="00B53AC9">
        <w:t xml:space="preserve">do wniosku </w:t>
      </w:r>
      <w:r w:rsidRPr="00B53AC9">
        <w:rPr>
          <w:bCs/>
          <w:szCs w:val="22"/>
        </w:rPr>
        <w:t>dołączają kopię orzeczenia o potrzebie kształcenia specjalnego oraz inne załączniki określone we wniosku)</w:t>
      </w:r>
      <w:r>
        <w:rPr>
          <w:bCs/>
          <w:szCs w:val="22"/>
        </w:rPr>
        <w:t>.</w:t>
      </w:r>
    </w:p>
    <w:bookmarkEnd w:id="4"/>
    <w:p w14:paraId="28EAA38E" w14:textId="5718017A" w:rsidR="0015519E" w:rsidRPr="0015519E" w:rsidRDefault="00EE0A4B" w:rsidP="002D4777">
      <w:pPr>
        <w:pStyle w:val="Tekstpodstawowy"/>
        <w:numPr>
          <w:ilvl w:val="0"/>
          <w:numId w:val="14"/>
        </w:numPr>
        <w:tabs>
          <w:tab w:val="left" w:pos="426"/>
          <w:tab w:val="left" w:pos="567"/>
        </w:tabs>
        <w:ind w:left="426"/>
        <w:jc w:val="both"/>
        <w:rPr>
          <w:color w:val="auto"/>
          <w:szCs w:val="22"/>
        </w:rPr>
      </w:pPr>
      <w:r w:rsidRPr="00EE0A4B">
        <w:rPr>
          <w:lang w:eastAsia="pl-PL"/>
        </w:rPr>
        <w:t>Dziecko zmieniające dotychczasowe przedszkole na inne</w:t>
      </w:r>
      <w:r w:rsidR="00A54A00">
        <w:rPr>
          <w:lang w:eastAsia="pl-PL"/>
        </w:rPr>
        <w:t>/oddział</w:t>
      </w:r>
      <w:r w:rsidRPr="00EE0A4B">
        <w:rPr>
          <w:lang w:eastAsia="pl-PL"/>
        </w:rPr>
        <w:t xml:space="preserve"> lub dotychczasowy oddział przedszkolny na oddział </w:t>
      </w:r>
      <w:r w:rsidRPr="00EE0A4B">
        <w:rPr>
          <w:color w:val="auto"/>
          <w:lang w:eastAsia="pl-PL"/>
        </w:rPr>
        <w:t>w innej szkole</w:t>
      </w:r>
      <w:r w:rsidRPr="00EE0A4B">
        <w:rPr>
          <w:lang w:eastAsia="pl-PL"/>
        </w:rPr>
        <w:t xml:space="preserve"> podstawowej</w:t>
      </w:r>
      <w:r w:rsidR="00A54A00">
        <w:rPr>
          <w:lang w:eastAsia="pl-PL"/>
        </w:rPr>
        <w:t>/przedszkolu</w:t>
      </w:r>
      <w:r w:rsidRPr="00EE0A4B">
        <w:rPr>
          <w:lang w:eastAsia="pl-PL"/>
        </w:rPr>
        <w:t>, uczestniczy w rekrutacji na takich samych zasadach, jak w przypadku dziecka zapisywanego po raz pierwszy</w:t>
      </w:r>
      <w:r w:rsidR="0015519E">
        <w:rPr>
          <w:lang w:eastAsia="pl-PL"/>
        </w:rPr>
        <w:t xml:space="preserve"> do </w:t>
      </w:r>
      <w:r w:rsidR="0015519E" w:rsidRPr="0015519E">
        <w:rPr>
          <w:color w:val="auto"/>
          <w:szCs w:val="22"/>
        </w:rPr>
        <w:t>miejskich przedszkoli lub oddziałów przedszkolnych w szkołach podstawowych.</w:t>
      </w:r>
    </w:p>
    <w:p w14:paraId="702C00BC" w14:textId="77777777" w:rsidR="0015519E" w:rsidRPr="0015519E" w:rsidRDefault="0015519E" w:rsidP="00B415A3">
      <w:pPr>
        <w:pStyle w:val="Tekstpodstawowy"/>
        <w:jc w:val="both"/>
        <w:rPr>
          <w:color w:val="auto"/>
          <w:szCs w:val="22"/>
        </w:rPr>
      </w:pPr>
    </w:p>
    <w:p w14:paraId="010286A4" w14:textId="70212045" w:rsidR="005F05BD" w:rsidRDefault="00F80530" w:rsidP="00F80530">
      <w:pPr>
        <w:pStyle w:val="Tekstpodstawowy"/>
        <w:jc w:val="center"/>
        <w:rPr>
          <w:b/>
          <w:bCs/>
          <w:sz w:val="28"/>
          <w:szCs w:val="28"/>
          <w:lang w:eastAsia="pl-PL"/>
        </w:rPr>
      </w:pPr>
      <w:r w:rsidRPr="00F80530">
        <w:rPr>
          <w:b/>
          <w:bCs/>
          <w:sz w:val="28"/>
          <w:szCs w:val="28"/>
          <w:lang w:eastAsia="pl-PL"/>
        </w:rPr>
        <w:t>SKŁADANIE WNIOSKU</w:t>
      </w:r>
    </w:p>
    <w:p w14:paraId="5BC9DCF3" w14:textId="77777777" w:rsidR="00F80530" w:rsidRPr="00F80530" w:rsidRDefault="00F80530" w:rsidP="00F80530">
      <w:pPr>
        <w:pStyle w:val="Tekstpodstawowy"/>
        <w:jc w:val="center"/>
        <w:rPr>
          <w:b/>
          <w:bCs/>
          <w:sz w:val="28"/>
          <w:szCs w:val="28"/>
          <w:lang w:eastAsia="pl-PL"/>
        </w:rPr>
      </w:pPr>
    </w:p>
    <w:p w14:paraId="1F330179" w14:textId="65B704E3" w:rsidR="005F05BD" w:rsidRPr="00630E20" w:rsidRDefault="005F05BD" w:rsidP="007D0BBB">
      <w:pPr>
        <w:pStyle w:val="Tekstpodstawowy"/>
        <w:widowControl w:val="0"/>
        <w:numPr>
          <w:ilvl w:val="0"/>
          <w:numId w:val="11"/>
        </w:numPr>
        <w:shd w:val="clear" w:color="auto" w:fill="auto"/>
        <w:ind w:left="426"/>
        <w:jc w:val="both"/>
        <w:rPr>
          <w:color w:val="auto"/>
        </w:rPr>
      </w:pPr>
      <w:r w:rsidRPr="00630E20">
        <w:rPr>
          <w:color w:val="auto"/>
        </w:rPr>
        <w:t xml:space="preserve">Postępowanie rekrutacyjne przeprowadza się </w:t>
      </w:r>
      <w:r w:rsidRPr="00630E20">
        <w:rPr>
          <w:color w:val="auto"/>
          <w:u w:val="single"/>
        </w:rPr>
        <w:t>na wolne miejsca</w:t>
      </w:r>
      <w:r w:rsidRPr="00630E20">
        <w:rPr>
          <w:color w:val="auto"/>
        </w:rPr>
        <w:t xml:space="preserve"> w przedszkolu/ oddziałach przedszkolnych na wniosek rodziców</w:t>
      </w:r>
      <w:r w:rsidR="0015519E" w:rsidRPr="00630E20">
        <w:rPr>
          <w:color w:val="auto"/>
        </w:rPr>
        <w:t>.</w:t>
      </w:r>
      <w:r w:rsidR="00E36F16" w:rsidRPr="00630E20">
        <w:rPr>
          <w:color w:val="auto"/>
        </w:rPr>
        <w:t xml:space="preserve"> </w:t>
      </w:r>
    </w:p>
    <w:p w14:paraId="432165F0" w14:textId="1176495C" w:rsidR="005F05BD" w:rsidRDefault="005F05BD" w:rsidP="007D0BBB">
      <w:pPr>
        <w:pStyle w:val="Tekstpodstawowy"/>
        <w:numPr>
          <w:ilvl w:val="0"/>
          <w:numId w:val="11"/>
        </w:numPr>
        <w:ind w:left="426"/>
        <w:jc w:val="both"/>
        <w:rPr>
          <w:lang w:eastAsia="pl-PL"/>
        </w:rPr>
      </w:pPr>
      <w:r w:rsidRPr="00630E20">
        <w:rPr>
          <w:color w:val="auto"/>
          <w:lang w:eastAsia="pl-PL"/>
        </w:rPr>
        <w:t>Postępowanie rekrutacyjne prowadzone jest w systemie elektronicznym</w:t>
      </w:r>
      <w:r w:rsidR="007D0BBB" w:rsidRPr="00630E20">
        <w:rPr>
          <w:color w:val="auto"/>
          <w:lang w:eastAsia="pl-PL"/>
        </w:rPr>
        <w:t xml:space="preserve"> pod adresem www. </w:t>
      </w:r>
      <w:r w:rsidR="007D0BBB">
        <w:rPr>
          <w:lang w:eastAsia="pl-PL"/>
        </w:rPr>
        <w:t>przedszkola-bochnia.nabory.pl</w:t>
      </w:r>
    </w:p>
    <w:p w14:paraId="2D6392C1" w14:textId="418230C2" w:rsidR="007D0BBB" w:rsidRDefault="007D0BBB" w:rsidP="007D0BBB">
      <w:pPr>
        <w:pStyle w:val="Tekstpodstawowy"/>
        <w:widowControl w:val="0"/>
        <w:numPr>
          <w:ilvl w:val="0"/>
          <w:numId w:val="11"/>
        </w:numPr>
        <w:shd w:val="clear" w:color="auto" w:fill="auto"/>
        <w:ind w:left="426"/>
        <w:jc w:val="both"/>
      </w:pPr>
      <w:r>
        <w:t xml:space="preserve">Rodzice zapisując dziecko, mają prawo wskazać nie więcej niż trzy placówki w preferowanej kolejności. Placówka wskazana jako pierwsza to przedszkole lub </w:t>
      </w:r>
      <w:r w:rsidR="00F80530">
        <w:t xml:space="preserve">oddział przedszkolny w </w:t>
      </w:r>
      <w:r>
        <w:t>szko</w:t>
      </w:r>
      <w:r w:rsidR="00F80530">
        <w:t>le</w:t>
      </w:r>
      <w:r>
        <w:t xml:space="preserve"> pierwszego wyboru.</w:t>
      </w:r>
    </w:p>
    <w:p w14:paraId="53C86DD6" w14:textId="2E1A6759" w:rsidR="00A523E3" w:rsidRPr="0015519E" w:rsidRDefault="00A523E3" w:rsidP="00A523E3">
      <w:pPr>
        <w:pStyle w:val="Tekstpodstawowy"/>
        <w:numPr>
          <w:ilvl w:val="0"/>
          <w:numId w:val="11"/>
        </w:numPr>
        <w:ind w:left="426"/>
        <w:jc w:val="both"/>
        <w:rPr>
          <w:bCs/>
          <w:szCs w:val="22"/>
        </w:rPr>
      </w:pPr>
      <w:bookmarkStart w:id="5" w:name="_Hlk158054503"/>
      <w:r w:rsidRPr="0015519E">
        <w:rPr>
          <w:bCs/>
          <w:szCs w:val="22"/>
        </w:rPr>
        <w:t xml:space="preserve">Możliwość składania wniosku do wypełniania będzie dostępna w dniu rozpoczęcia postępowania rekrutacyjnego </w:t>
      </w:r>
      <w:r w:rsidRPr="00413FD5">
        <w:rPr>
          <w:b/>
          <w:color w:val="FF0000"/>
          <w:szCs w:val="22"/>
        </w:rPr>
        <w:t xml:space="preserve">tj. </w:t>
      </w:r>
      <w:r w:rsidR="009D74ED" w:rsidRPr="00413FD5">
        <w:rPr>
          <w:b/>
          <w:color w:val="FF0000"/>
          <w:szCs w:val="22"/>
        </w:rPr>
        <w:t>3</w:t>
      </w:r>
      <w:r w:rsidRPr="00413FD5">
        <w:rPr>
          <w:b/>
          <w:color w:val="FF0000"/>
          <w:szCs w:val="22"/>
        </w:rPr>
        <w:t xml:space="preserve"> marca 202</w:t>
      </w:r>
      <w:r w:rsidR="009D74ED" w:rsidRPr="00413FD5">
        <w:rPr>
          <w:b/>
          <w:color w:val="FF0000"/>
          <w:szCs w:val="22"/>
        </w:rPr>
        <w:t>5</w:t>
      </w:r>
      <w:r w:rsidRPr="00413FD5">
        <w:rPr>
          <w:b/>
          <w:color w:val="FF0000"/>
          <w:szCs w:val="22"/>
        </w:rPr>
        <w:t xml:space="preserve"> r. od godz. 9.00</w:t>
      </w:r>
      <w:r w:rsidR="00F80530" w:rsidRPr="00413FD5">
        <w:rPr>
          <w:b/>
          <w:color w:val="FF0000"/>
          <w:szCs w:val="22"/>
        </w:rPr>
        <w:t>.</w:t>
      </w:r>
    </w:p>
    <w:bookmarkEnd w:id="5"/>
    <w:p w14:paraId="4B2A7DFD" w14:textId="25CDFB10" w:rsidR="00A523E3" w:rsidRPr="007D0BBB" w:rsidRDefault="00A523E3" w:rsidP="00A523E3">
      <w:pPr>
        <w:pStyle w:val="Tekstpodstawowy"/>
        <w:numPr>
          <w:ilvl w:val="0"/>
          <w:numId w:val="11"/>
        </w:numPr>
        <w:ind w:left="426"/>
        <w:jc w:val="both"/>
        <w:rPr>
          <w:bCs/>
          <w:szCs w:val="22"/>
        </w:rPr>
      </w:pPr>
      <w:r w:rsidRPr="0015519E">
        <w:rPr>
          <w:szCs w:val="22"/>
        </w:rPr>
        <w:t xml:space="preserve">Rejestracja wniosków </w:t>
      </w:r>
      <w:r>
        <w:rPr>
          <w:szCs w:val="22"/>
        </w:rPr>
        <w:t xml:space="preserve">w </w:t>
      </w:r>
      <w:r w:rsidRPr="0015519E">
        <w:rPr>
          <w:szCs w:val="22"/>
        </w:rPr>
        <w:t xml:space="preserve">systemie potrwa </w:t>
      </w:r>
      <w:r w:rsidRPr="00413FD5">
        <w:rPr>
          <w:b/>
          <w:bCs/>
          <w:color w:val="FF0000"/>
          <w:szCs w:val="22"/>
        </w:rPr>
        <w:t xml:space="preserve">do </w:t>
      </w:r>
      <w:r w:rsidR="009D74ED" w:rsidRPr="00413FD5">
        <w:rPr>
          <w:b/>
          <w:bCs/>
          <w:color w:val="FF0000"/>
          <w:szCs w:val="22"/>
        </w:rPr>
        <w:t>17</w:t>
      </w:r>
      <w:r w:rsidRPr="00413FD5">
        <w:rPr>
          <w:b/>
          <w:bCs/>
          <w:color w:val="FF0000"/>
          <w:szCs w:val="22"/>
        </w:rPr>
        <w:t xml:space="preserve"> marca 202</w:t>
      </w:r>
      <w:r w:rsidR="009D74ED" w:rsidRPr="00413FD5">
        <w:rPr>
          <w:b/>
          <w:bCs/>
          <w:color w:val="FF0000"/>
          <w:szCs w:val="22"/>
        </w:rPr>
        <w:t>5</w:t>
      </w:r>
      <w:r w:rsidRPr="00413FD5">
        <w:rPr>
          <w:b/>
          <w:bCs/>
          <w:color w:val="FF0000"/>
          <w:szCs w:val="22"/>
        </w:rPr>
        <w:t xml:space="preserve"> r. do godz. 15.00,</w:t>
      </w:r>
      <w:r w:rsidRPr="00413FD5">
        <w:rPr>
          <w:color w:val="FF0000"/>
          <w:szCs w:val="22"/>
        </w:rPr>
        <w:t xml:space="preserve"> </w:t>
      </w:r>
      <w:r w:rsidRPr="0015519E">
        <w:rPr>
          <w:szCs w:val="22"/>
        </w:rPr>
        <w:t>po czym system zostanie zamknięty</w:t>
      </w:r>
      <w:r>
        <w:rPr>
          <w:szCs w:val="22"/>
        </w:rPr>
        <w:t>.</w:t>
      </w:r>
    </w:p>
    <w:p w14:paraId="795D04E5" w14:textId="45FB8392" w:rsidR="00E36F16" w:rsidRPr="005F0CC4" w:rsidRDefault="00E36F16" w:rsidP="007D0BBB">
      <w:pPr>
        <w:pStyle w:val="Tekstpodstawowy"/>
        <w:numPr>
          <w:ilvl w:val="0"/>
          <w:numId w:val="11"/>
        </w:numPr>
        <w:ind w:left="426"/>
        <w:jc w:val="both"/>
        <w:rPr>
          <w:szCs w:val="22"/>
          <w:lang w:eastAsia="pl-PL"/>
        </w:rPr>
      </w:pPr>
      <w:r w:rsidRPr="0015519E">
        <w:rPr>
          <w:szCs w:val="22"/>
          <w:lang w:eastAsia="pl-PL"/>
        </w:rPr>
        <w:t xml:space="preserve">W celu zapisu </w:t>
      </w:r>
      <w:r w:rsidR="0015519E" w:rsidRPr="0015519E">
        <w:rPr>
          <w:szCs w:val="22"/>
          <w:lang w:eastAsia="pl-PL"/>
        </w:rPr>
        <w:t>dziecka</w:t>
      </w:r>
      <w:r w:rsidRPr="0015519E">
        <w:rPr>
          <w:szCs w:val="22"/>
          <w:lang w:eastAsia="pl-PL"/>
        </w:rPr>
        <w:t xml:space="preserve"> </w:t>
      </w:r>
      <w:r w:rsidRPr="007D0BBB">
        <w:rPr>
          <w:color w:val="auto"/>
          <w:szCs w:val="22"/>
        </w:rPr>
        <w:t xml:space="preserve">do przedszkola lub oddziału przedszkolnego </w:t>
      </w:r>
      <w:bookmarkStart w:id="6" w:name="_Hlk158054472"/>
      <w:r w:rsidR="009552A6">
        <w:rPr>
          <w:color w:val="auto"/>
          <w:szCs w:val="22"/>
        </w:rPr>
        <w:t xml:space="preserve">w szkole podstawowej </w:t>
      </w:r>
      <w:r w:rsidR="007D0BBB">
        <w:t xml:space="preserve">rodzice muszą wypełnić wniosek w elektronicznym systemie, wydrukować </w:t>
      </w:r>
      <w:r w:rsidR="00F80530">
        <w:t>jeden egz</w:t>
      </w:r>
      <w:r w:rsidR="00262AF0">
        <w:t>emplarz</w:t>
      </w:r>
      <w:r w:rsidR="007D0BBB">
        <w:t xml:space="preserve"> i po podpisaniu</w:t>
      </w:r>
      <w:r w:rsidR="00262AF0">
        <w:t>,</w:t>
      </w:r>
      <w:r w:rsidR="007D0BBB">
        <w:t xml:space="preserve"> złożyć razem ze </w:t>
      </w:r>
      <w:bookmarkStart w:id="7" w:name="_Hlk158053634"/>
      <w:r w:rsidR="00EB0028">
        <w:t xml:space="preserve">skompletowanymi </w:t>
      </w:r>
      <w:r w:rsidR="007D0BBB">
        <w:t xml:space="preserve">stosownymi dokumentami/oświadczeniami potwierdzającymi </w:t>
      </w:r>
      <w:r w:rsidR="002373B6">
        <w:t xml:space="preserve">spełnienie </w:t>
      </w:r>
      <w:r w:rsidR="007D0BBB">
        <w:t>kryteri</w:t>
      </w:r>
      <w:r w:rsidR="002373B6">
        <w:t>ów</w:t>
      </w:r>
      <w:r w:rsidR="007D0BBB">
        <w:t xml:space="preserve"> </w:t>
      </w:r>
      <w:r w:rsidR="002373B6">
        <w:t>rekrutacyjnych</w:t>
      </w:r>
      <w:r w:rsidR="007D0BBB">
        <w:t xml:space="preserve"> w formie załączników</w:t>
      </w:r>
      <w:bookmarkEnd w:id="7"/>
      <w:r w:rsidR="007D0BBB">
        <w:t>, w placówce pierwszego wyboru</w:t>
      </w:r>
      <w:r w:rsidR="007D0BBB" w:rsidRPr="007D0BBB">
        <w:rPr>
          <w:color w:val="auto"/>
          <w:szCs w:val="22"/>
        </w:rPr>
        <w:t xml:space="preserve"> w nieprzekraczalnym terminie do </w:t>
      </w:r>
      <w:r w:rsidR="009D74ED">
        <w:rPr>
          <w:color w:val="auto"/>
          <w:szCs w:val="22"/>
        </w:rPr>
        <w:t>17</w:t>
      </w:r>
      <w:r w:rsidR="007D0BBB" w:rsidRPr="007D0BBB">
        <w:rPr>
          <w:color w:val="auto"/>
          <w:szCs w:val="22"/>
        </w:rPr>
        <w:t xml:space="preserve"> marca 202</w:t>
      </w:r>
      <w:r w:rsidR="009D74ED">
        <w:rPr>
          <w:color w:val="auto"/>
          <w:szCs w:val="22"/>
        </w:rPr>
        <w:t>5</w:t>
      </w:r>
      <w:r w:rsidR="007D0BBB" w:rsidRPr="007D0BBB">
        <w:rPr>
          <w:color w:val="auto"/>
          <w:szCs w:val="22"/>
        </w:rPr>
        <w:t xml:space="preserve"> r. do godz.</w:t>
      </w:r>
      <w:r w:rsidR="008F44D4">
        <w:rPr>
          <w:color w:val="auto"/>
          <w:szCs w:val="22"/>
        </w:rPr>
        <w:t xml:space="preserve"> </w:t>
      </w:r>
      <w:r w:rsidR="007D0BBB" w:rsidRPr="007D0BBB">
        <w:rPr>
          <w:color w:val="auto"/>
          <w:szCs w:val="22"/>
        </w:rPr>
        <w:t>15.00</w:t>
      </w:r>
      <w:r w:rsidR="007D0BBB">
        <w:t>.</w:t>
      </w:r>
      <w:r w:rsidRPr="0015519E">
        <w:rPr>
          <w:color w:val="FF0000"/>
          <w:szCs w:val="22"/>
        </w:rPr>
        <w:t xml:space="preserve"> </w:t>
      </w:r>
      <w:r w:rsidR="007D0BBB" w:rsidRPr="0015519E">
        <w:rPr>
          <w:bCs/>
          <w:szCs w:val="22"/>
        </w:rPr>
        <w:t>Niezłożenie wniosku w powyższym terminie sprawi, że dziecko nie weźmie udziału w postępowaniu rekrutacyjnym</w:t>
      </w:r>
      <w:bookmarkEnd w:id="6"/>
      <w:r w:rsidR="007D0BBB">
        <w:rPr>
          <w:bCs/>
          <w:szCs w:val="22"/>
        </w:rPr>
        <w:t>.</w:t>
      </w:r>
    </w:p>
    <w:p w14:paraId="631A3F77" w14:textId="01792291" w:rsidR="005F0CC4" w:rsidRPr="0015519E" w:rsidRDefault="005F0CC4" w:rsidP="007D0BBB">
      <w:pPr>
        <w:pStyle w:val="Tekstpodstawowy"/>
        <w:numPr>
          <w:ilvl w:val="0"/>
          <w:numId w:val="11"/>
        </w:numPr>
        <w:ind w:left="426"/>
        <w:jc w:val="both"/>
        <w:rPr>
          <w:szCs w:val="22"/>
          <w:lang w:eastAsia="pl-PL"/>
        </w:rPr>
      </w:pPr>
      <w:r>
        <w:rPr>
          <w:bCs/>
          <w:szCs w:val="22"/>
        </w:rPr>
        <w:t>W wyjątkowych sytuacjach rodzice mogą wypełnić odręcznie papierowy wniosek i po podpisaniu złożyć razem z dokumentami/</w:t>
      </w:r>
      <w:r>
        <w:t>oświadczeniami potwierdzającymi spełnienie kryteriów rekrutacyjnych w formie załączników, w placówce pierwszego wyboru w terminie</w:t>
      </w:r>
      <w:r w:rsidR="005263A7">
        <w:t xml:space="preserve"> określonym w harmonogramie</w:t>
      </w:r>
      <w:r>
        <w:t xml:space="preserve">. Informacje zawarte we wniosku wprowadzi do systemu elektronicznego dana placówka. </w:t>
      </w:r>
    </w:p>
    <w:p w14:paraId="6DC44454" w14:textId="77777777" w:rsidR="007D0BBB" w:rsidRPr="007D0BBB" w:rsidRDefault="007D0BBB" w:rsidP="007D0BBB">
      <w:pPr>
        <w:pStyle w:val="Tekstpodstawowy"/>
        <w:numPr>
          <w:ilvl w:val="0"/>
          <w:numId w:val="11"/>
        </w:numPr>
        <w:ind w:left="426"/>
        <w:jc w:val="both"/>
        <w:rPr>
          <w:bCs/>
          <w:szCs w:val="22"/>
        </w:rPr>
      </w:pPr>
      <w:r>
        <w:t>Podpis rodziców dziecka jest potwierdzeniem zgodności danych ze stanem faktycznym informacji zawartych we wniosku.</w:t>
      </w:r>
    </w:p>
    <w:p w14:paraId="15414EE2" w14:textId="44CC1267" w:rsidR="007D0BBB" w:rsidRPr="007D0BBB" w:rsidRDefault="007D0BBB" w:rsidP="007D0BBB">
      <w:pPr>
        <w:pStyle w:val="Tekstpodstawowy"/>
        <w:numPr>
          <w:ilvl w:val="0"/>
          <w:numId w:val="11"/>
        </w:numPr>
        <w:ind w:left="426"/>
        <w:jc w:val="both"/>
        <w:rPr>
          <w:bCs/>
          <w:szCs w:val="22"/>
        </w:rPr>
      </w:pPr>
      <w:r w:rsidRPr="007D0BBB">
        <w:rPr>
          <w:color w:val="auto"/>
          <w:szCs w:val="22"/>
        </w:rPr>
        <w:t xml:space="preserve">Rodzice dzieci, które mają lub mogą mieć odroczony obowiązek szkolny, mają obowiązek </w:t>
      </w:r>
      <w:r w:rsidR="00262AF0">
        <w:rPr>
          <w:color w:val="auto"/>
          <w:szCs w:val="22"/>
        </w:rPr>
        <w:t xml:space="preserve">dodatkowego </w:t>
      </w:r>
      <w:r w:rsidRPr="007D0BBB">
        <w:rPr>
          <w:color w:val="auto"/>
          <w:szCs w:val="22"/>
        </w:rPr>
        <w:t>złożenia wraz z wnioskiem, oświadczenia o złożeniu w poradni psychologiczno-pedagogicznej wniosku o wydanie orzeczenia o potrzebie kształcenia specjalnego lub opinii o potrzebie odroczenia spełniania przez dziecko obowiązku szkolnego w roku szkolnym 202</w:t>
      </w:r>
      <w:r w:rsidR="009D74ED">
        <w:rPr>
          <w:color w:val="auto"/>
          <w:szCs w:val="22"/>
        </w:rPr>
        <w:t>5</w:t>
      </w:r>
      <w:r w:rsidRPr="007D0BBB">
        <w:rPr>
          <w:color w:val="auto"/>
          <w:szCs w:val="22"/>
        </w:rPr>
        <w:t>/202</w:t>
      </w:r>
      <w:r w:rsidR="009D74ED">
        <w:rPr>
          <w:color w:val="auto"/>
          <w:szCs w:val="22"/>
        </w:rPr>
        <w:t>6</w:t>
      </w:r>
      <w:r>
        <w:rPr>
          <w:color w:val="auto"/>
          <w:szCs w:val="22"/>
        </w:rPr>
        <w:t>.</w:t>
      </w:r>
    </w:p>
    <w:p w14:paraId="4194317B" w14:textId="78260F55" w:rsidR="007D0BBB" w:rsidRPr="007D0BBB" w:rsidRDefault="007D0BBB" w:rsidP="007D0BBB">
      <w:pPr>
        <w:pStyle w:val="Tekstpodstawowy"/>
        <w:numPr>
          <w:ilvl w:val="0"/>
          <w:numId w:val="11"/>
        </w:numPr>
        <w:ind w:left="426"/>
        <w:jc w:val="both"/>
        <w:rPr>
          <w:bCs/>
          <w:szCs w:val="22"/>
        </w:rPr>
      </w:pPr>
      <w:r>
        <w:t xml:space="preserve">O przyjęciu dziecka do przedszkola/oddziału przedszkolnego </w:t>
      </w:r>
      <w:r w:rsidRPr="00F121D5">
        <w:rPr>
          <w:b/>
          <w:bCs/>
        </w:rPr>
        <w:t>NIE decyduje</w:t>
      </w:r>
      <w:r>
        <w:t xml:space="preserve"> kolejność zgłoszeń</w:t>
      </w:r>
      <w:r w:rsidRPr="0015519E">
        <w:t xml:space="preserve"> </w:t>
      </w:r>
      <w:r>
        <w:t>(elektronicznego wypełnienia i/lub dostarczenia w wersji papierowej do placówki).</w:t>
      </w:r>
    </w:p>
    <w:p w14:paraId="1FAC6B3A" w14:textId="17918F0C" w:rsidR="007D0BBB" w:rsidRPr="00AB1A62" w:rsidRDefault="007D0BBB" w:rsidP="007D0BBB">
      <w:pPr>
        <w:pStyle w:val="Tekstpodstawowy"/>
        <w:widowControl w:val="0"/>
        <w:shd w:val="clear" w:color="auto" w:fill="auto"/>
        <w:jc w:val="both"/>
        <w:rPr>
          <w:color w:val="00B050"/>
          <w:szCs w:val="22"/>
        </w:rPr>
      </w:pPr>
      <w:bookmarkStart w:id="8" w:name="_Hlk158049012"/>
    </w:p>
    <w:p w14:paraId="450CA0C4" w14:textId="77777777" w:rsidR="007D0BBB" w:rsidRDefault="007D0BBB" w:rsidP="0015519E">
      <w:pPr>
        <w:pStyle w:val="Tekstpodstawowy"/>
        <w:jc w:val="both"/>
        <w:rPr>
          <w:bCs/>
          <w:szCs w:val="22"/>
        </w:rPr>
      </w:pPr>
    </w:p>
    <w:p w14:paraId="26E77563" w14:textId="34AF52EA" w:rsidR="0015519E" w:rsidRPr="0015519E" w:rsidRDefault="0015519E" w:rsidP="0015519E">
      <w:pPr>
        <w:pStyle w:val="Tekstpodstawowy"/>
        <w:jc w:val="both"/>
        <w:rPr>
          <w:bCs/>
          <w:szCs w:val="22"/>
        </w:rPr>
      </w:pPr>
      <w:r w:rsidRPr="0015519E">
        <w:rPr>
          <w:bCs/>
          <w:szCs w:val="22"/>
        </w:rPr>
        <w:lastRenderedPageBreak/>
        <w:t>W przypadku problemów z dostępem lub użytkowaniem systemu w każdym przedszkolu lub szkole udzielana będzie pomoc techniczna. Tam też należy kierować ewentualne zapytania związane z rekrutacją.</w:t>
      </w:r>
    </w:p>
    <w:bookmarkEnd w:id="8"/>
    <w:p w14:paraId="72C8214E" w14:textId="535E6423" w:rsidR="0015519E" w:rsidRPr="00262AF0" w:rsidRDefault="00262AF0" w:rsidP="00262AF0">
      <w:pPr>
        <w:pStyle w:val="Tekstpodstawowy"/>
        <w:jc w:val="center"/>
        <w:rPr>
          <w:b/>
          <w:sz w:val="28"/>
          <w:szCs w:val="28"/>
        </w:rPr>
      </w:pPr>
      <w:r w:rsidRPr="00262AF0">
        <w:rPr>
          <w:b/>
          <w:sz w:val="28"/>
          <w:szCs w:val="28"/>
        </w:rPr>
        <w:t>TERMINY NABORU</w:t>
      </w:r>
    </w:p>
    <w:p w14:paraId="4914E6BE" w14:textId="77777777" w:rsidR="00E84749" w:rsidRDefault="00E84749" w:rsidP="0015519E">
      <w:pPr>
        <w:pStyle w:val="Tekstpodstawowy"/>
        <w:widowControl w:val="0"/>
        <w:shd w:val="clear" w:color="auto" w:fill="auto"/>
        <w:jc w:val="both"/>
      </w:pPr>
    </w:p>
    <w:tbl>
      <w:tblPr>
        <w:tblW w:w="978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385"/>
        <w:gridCol w:w="2340"/>
        <w:gridCol w:w="2340"/>
      </w:tblGrid>
      <w:tr w:rsidR="00262AF0" w:rsidRPr="007E00F4" w14:paraId="7D1878ED" w14:textId="77777777" w:rsidTr="00F343AB">
        <w:tc>
          <w:tcPr>
            <w:tcW w:w="720" w:type="dxa"/>
            <w:shd w:val="clear" w:color="auto" w:fill="CCCCCC"/>
          </w:tcPr>
          <w:p w14:paraId="2FC26899" w14:textId="77777777" w:rsidR="00262AF0" w:rsidRPr="007E00F4" w:rsidRDefault="00262AF0" w:rsidP="00F343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00F4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85" w:type="dxa"/>
            <w:shd w:val="clear" w:color="auto" w:fill="CCCCCC"/>
          </w:tcPr>
          <w:p w14:paraId="5033956A" w14:textId="77777777" w:rsidR="00262AF0" w:rsidRPr="007E00F4" w:rsidRDefault="00262AF0" w:rsidP="00F343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00F4">
              <w:rPr>
                <w:rFonts w:ascii="Tahoma" w:hAnsi="Tahoma" w:cs="Tahoma"/>
                <w:b/>
                <w:bCs/>
                <w:sz w:val="20"/>
                <w:szCs w:val="20"/>
              </w:rPr>
              <w:t>Rodzaj czynności</w:t>
            </w:r>
          </w:p>
        </w:tc>
        <w:tc>
          <w:tcPr>
            <w:tcW w:w="2340" w:type="dxa"/>
            <w:shd w:val="clear" w:color="auto" w:fill="CCCCCC"/>
          </w:tcPr>
          <w:p w14:paraId="65F7E98F" w14:textId="1A09EBBC" w:rsidR="00262AF0" w:rsidRPr="007E00F4" w:rsidRDefault="00262AF0" w:rsidP="00F343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00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Termin przeprowadzania </w:t>
            </w:r>
            <w:r w:rsidRPr="007E00F4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postępowani</w:t>
            </w:r>
            <w:r w:rsidR="00196085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7E00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rekrutacyjn</w:t>
            </w:r>
            <w:r w:rsidR="00196085">
              <w:rPr>
                <w:rFonts w:ascii="Tahoma" w:hAnsi="Tahoma" w:cs="Tahoma"/>
                <w:b/>
                <w:bCs/>
                <w:sz w:val="20"/>
                <w:szCs w:val="20"/>
              </w:rPr>
              <w:t>ego</w:t>
            </w:r>
          </w:p>
        </w:tc>
        <w:tc>
          <w:tcPr>
            <w:tcW w:w="2340" w:type="dxa"/>
            <w:shd w:val="clear" w:color="auto" w:fill="CCCCCC"/>
          </w:tcPr>
          <w:p w14:paraId="72C7FBEC" w14:textId="5E247F40" w:rsidR="00262AF0" w:rsidRPr="007E00F4" w:rsidRDefault="00262AF0" w:rsidP="00F343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00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Termin przeprowadzania </w:t>
            </w:r>
            <w:r w:rsidRPr="007E00F4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postępowani</w:t>
            </w:r>
            <w:r w:rsidR="00196085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7E00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uzupełniając</w:t>
            </w:r>
            <w:r w:rsidR="00196085">
              <w:rPr>
                <w:rFonts w:ascii="Tahoma" w:hAnsi="Tahoma" w:cs="Tahoma"/>
                <w:b/>
                <w:bCs/>
                <w:sz w:val="20"/>
                <w:szCs w:val="20"/>
              </w:rPr>
              <w:t>ego</w:t>
            </w:r>
          </w:p>
        </w:tc>
      </w:tr>
      <w:tr w:rsidR="00035CD2" w:rsidRPr="007E00F4" w14:paraId="6FC3AD29" w14:textId="77777777" w:rsidTr="00F343AB">
        <w:trPr>
          <w:trHeight w:val="1382"/>
        </w:trPr>
        <w:tc>
          <w:tcPr>
            <w:tcW w:w="720" w:type="dxa"/>
          </w:tcPr>
          <w:p w14:paraId="2EE42764" w14:textId="77777777" w:rsidR="00035CD2" w:rsidRPr="007E00F4" w:rsidRDefault="00035CD2" w:rsidP="00035C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385" w:type="dxa"/>
          </w:tcPr>
          <w:p w14:paraId="01C7F495" w14:textId="77777777" w:rsidR="00035CD2" w:rsidRPr="007E00F4" w:rsidRDefault="00035CD2" w:rsidP="00035CD2">
            <w:pPr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>Złożenie wniosku o przyjęcie do przedszkola lub oddziału przedszkolnego w szkole podstawowej wraz z dokumentami potwierdzającymi spełnianie przez kandydata warunków lub kryteriów branych pod uwagę w postępowaniu rekrutacyjnym</w:t>
            </w:r>
          </w:p>
        </w:tc>
        <w:tc>
          <w:tcPr>
            <w:tcW w:w="2340" w:type="dxa"/>
          </w:tcPr>
          <w:p w14:paraId="013352CA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28FBBF7D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od 3 marca 2025 r.</w:t>
            </w:r>
          </w:p>
          <w:p w14:paraId="5CEDE96A" w14:textId="77777777" w:rsidR="00035CD2" w:rsidRPr="006935AD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 w:rsidRPr="006935AD">
              <w:rPr>
                <w:rFonts w:ascii="Tahoma" w:hAnsi="Tahoma" w:cs="Tahoma"/>
                <w:sz w:val="22"/>
              </w:rPr>
              <w:t xml:space="preserve">od godz. </w:t>
            </w:r>
            <w:r>
              <w:rPr>
                <w:rFonts w:ascii="Tahoma" w:hAnsi="Tahoma" w:cs="Tahoma"/>
                <w:sz w:val="22"/>
              </w:rPr>
              <w:t>9</w:t>
            </w:r>
            <w:r w:rsidRPr="006935AD">
              <w:rPr>
                <w:rFonts w:ascii="Tahoma" w:hAnsi="Tahoma" w:cs="Tahoma"/>
                <w:sz w:val="22"/>
                <w:vertAlign w:val="superscript"/>
              </w:rPr>
              <w:t>00</w:t>
            </w:r>
          </w:p>
          <w:p w14:paraId="2E206608" w14:textId="77777777" w:rsidR="00035CD2" w:rsidRPr="006935AD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 w:rsidRPr="006935AD">
              <w:rPr>
                <w:rFonts w:ascii="Tahoma" w:hAnsi="Tahoma" w:cs="Tahoma"/>
                <w:sz w:val="22"/>
              </w:rPr>
              <w:t xml:space="preserve">do </w:t>
            </w:r>
            <w:r>
              <w:rPr>
                <w:rFonts w:ascii="Tahoma" w:hAnsi="Tahoma" w:cs="Tahoma"/>
                <w:sz w:val="22"/>
              </w:rPr>
              <w:t>17</w:t>
            </w:r>
            <w:r w:rsidRPr="006935AD">
              <w:rPr>
                <w:rFonts w:ascii="Tahoma" w:hAnsi="Tahoma" w:cs="Tahoma"/>
                <w:sz w:val="22"/>
              </w:rPr>
              <w:t xml:space="preserve"> marca 202</w:t>
            </w:r>
            <w:r>
              <w:rPr>
                <w:rFonts w:ascii="Tahoma" w:hAnsi="Tahoma" w:cs="Tahoma"/>
                <w:sz w:val="22"/>
              </w:rPr>
              <w:t>5</w:t>
            </w:r>
            <w:r w:rsidRPr="006935AD">
              <w:rPr>
                <w:rFonts w:ascii="Tahoma" w:hAnsi="Tahoma" w:cs="Tahoma"/>
                <w:sz w:val="22"/>
              </w:rPr>
              <w:t xml:space="preserve"> r.</w:t>
            </w:r>
          </w:p>
          <w:p w14:paraId="79DAB21B" w14:textId="2BF70CE3" w:rsidR="00035CD2" w:rsidRPr="007E00F4" w:rsidRDefault="00035CD2" w:rsidP="00035CD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vertAlign w:val="superscript"/>
              </w:rPr>
            </w:pPr>
            <w:r w:rsidRPr="006935AD">
              <w:rPr>
                <w:rFonts w:ascii="Tahoma" w:hAnsi="Tahoma" w:cs="Tahoma"/>
                <w:sz w:val="22"/>
              </w:rPr>
              <w:t xml:space="preserve"> do godz. 15</w:t>
            </w:r>
            <w:r w:rsidRPr="006935AD">
              <w:rPr>
                <w:rFonts w:ascii="Tahoma" w:hAnsi="Tahoma" w:cs="Tahoma"/>
                <w:sz w:val="22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3FB61AFC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48360A11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od 5 maja 2025 r.</w:t>
            </w:r>
          </w:p>
          <w:p w14:paraId="5C2D03D1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od godz.  9</w:t>
            </w:r>
            <w:r w:rsidRPr="00953586">
              <w:rPr>
                <w:rFonts w:ascii="Tahoma" w:hAnsi="Tahoma" w:cs="Tahoma"/>
                <w:sz w:val="22"/>
                <w:vertAlign w:val="superscript"/>
              </w:rPr>
              <w:t>00</w:t>
            </w:r>
          </w:p>
          <w:p w14:paraId="45F85A5E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 12 maja 2025 r.</w:t>
            </w:r>
          </w:p>
          <w:p w14:paraId="354D4102" w14:textId="63AFA223" w:rsidR="00035CD2" w:rsidRPr="007E00F4" w:rsidRDefault="00035CD2" w:rsidP="00035CD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2"/>
              </w:rPr>
              <w:t>do godz. 15</w:t>
            </w:r>
            <w:r>
              <w:rPr>
                <w:rFonts w:ascii="Tahoma" w:hAnsi="Tahoma" w:cs="Tahoma"/>
                <w:sz w:val="22"/>
                <w:vertAlign w:val="superscript"/>
              </w:rPr>
              <w:t>00</w:t>
            </w:r>
          </w:p>
        </w:tc>
      </w:tr>
      <w:tr w:rsidR="00035CD2" w:rsidRPr="007E00F4" w14:paraId="5FF5DCEB" w14:textId="77777777" w:rsidTr="00F343AB">
        <w:tc>
          <w:tcPr>
            <w:tcW w:w="720" w:type="dxa"/>
          </w:tcPr>
          <w:p w14:paraId="40D6EA04" w14:textId="77777777" w:rsidR="00035CD2" w:rsidRPr="007E00F4" w:rsidRDefault="00035CD2" w:rsidP="00035C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385" w:type="dxa"/>
          </w:tcPr>
          <w:p w14:paraId="0FDC797E" w14:textId="77777777" w:rsidR="00035CD2" w:rsidRPr="007E00F4" w:rsidRDefault="00035CD2" w:rsidP="00035CD2">
            <w:pPr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 xml:space="preserve">Weryfikacja przez komisję rekrutacyjną wniosków o przyjęcie do przedszkola lub oddziału przedszkolnego w szkole podstawowej i dokumentów potwierdzających spełnianie przez kandydata warunków lub kryteriów branych pod uwagę w postępowaniu rekrutacyjnym, w tym dokonanie przez przewodniczącego komisji rekrutacyjnej czynności, o których mowa w art. 150 ust. 7 ustawy Prawo oświatowe </w:t>
            </w:r>
          </w:p>
        </w:tc>
        <w:tc>
          <w:tcPr>
            <w:tcW w:w="2340" w:type="dxa"/>
          </w:tcPr>
          <w:p w14:paraId="63EBF852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6EA2594C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od 3 marca 2025 r.</w:t>
            </w:r>
          </w:p>
          <w:p w14:paraId="6548ADF2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 21 marca 2025 r.</w:t>
            </w:r>
          </w:p>
          <w:p w14:paraId="10905A98" w14:textId="77777777" w:rsidR="00035CD2" w:rsidRPr="007E00F4" w:rsidRDefault="00035CD2" w:rsidP="00035CD2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2340" w:type="dxa"/>
          </w:tcPr>
          <w:p w14:paraId="30460823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09B2FDC9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od 5 maja 2025 r.</w:t>
            </w:r>
          </w:p>
          <w:p w14:paraId="32BEBE0B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 15 maja 2025 r.</w:t>
            </w:r>
          </w:p>
          <w:p w14:paraId="1B0D1546" w14:textId="77777777" w:rsidR="00035CD2" w:rsidRPr="007E00F4" w:rsidRDefault="00035CD2" w:rsidP="00035CD2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</w:p>
        </w:tc>
      </w:tr>
      <w:tr w:rsidR="00035CD2" w:rsidRPr="007E00F4" w14:paraId="2FF5FCD8" w14:textId="77777777" w:rsidTr="00F343AB">
        <w:trPr>
          <w:trHeight w:val="899"/>
        </w:trPr>
        <w:tc>
          <w:tcPr>
            <w:tcW w:w="720" w:type="dxa"/>
          </w:tcPr>
          <w:p w14:paraId="76290FF0" w14:textId="77777777" w:rsidR="00035CD2" w:rsidRPr="007E00F4" w:rsidRDefault="00035CD2" w:rsidP="00035C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385" w:type="dxa"/>
          </w:tcPr>
          <w:p w14:paraId="205571F6" w14:textId="77777777" w:rsidR="00035CD2" w:rsidRPr="007E00F4" w:rsidRDefault="00035CD2" w:rsidP="00035CD2">
            <w:pPr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40" w:type="dxa"/>
          </w:tcPr>
          <w:p w14:paraId="5A8D8469" w14:textId="77777777" w:rsidR="00035CD2" w:rsidRDefault="00035CD2" w:rsidP="00035CD2">
            <w:pPr>
              <w:pStyle w:val="Tekstpodstawowy"/>
            </w:pPr>
          </w:p>
          <w:p w14:paraId="021D96E0" w14:textId="77777777" w:rsidR="00035CD2" w:rsidRDefault="00035CD2" w:rsidP="00035CD2">
            <w:pPr>
              <w:pStyle w:val="Tekstpodstawowy"/>
              <w:jc w:val="center"/>
            </w:pPr>
            <w:r>
              <w:t>26 marca 2025 r.</w:t>
            </w:r>
          </w:p>
          <w:p w14:paraId="607E1408" w14:textId="4431C3FA" w:rsidR="00035CD2" w:rsidRPr="007E00F4" w:rsidRDefault="00035CD2" w:rsidP="00035CD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2"/>
              </w:rPr>
              <w:t>godz. 14</w:t>
            </w:r>
            <w:r>
              <w:rPr>
                <w:rFonts w:ascii="Tahoma" w:hAnsi="Tahoma" w:cs="Tahoma"/>
                <w:sz w:val="22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443814EE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3687C767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 maja 2025 r.</w:t>
            </w:r>
          </w:p>
          <w:p w14:paraId="3FBF7B9D" w14:textId="11F98533" w:rsidR="00035CD2" w:rsidRPr="007E00F4" w:rsidRDefault="00035CD2" w:rsidP="00035CD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</w:rPr>
              <w:t>godz. 14</w:t>
            </w:r>
            <w:r>
              <w:rPr>
                <w:rFonts w:ascii="Tahoma" w:hAnsi="Tahoma" w:cs="Tahoma"/>
                <w:sz w:val="22"/>
                <w:vertAlign w:val="superscript"/>
              </w:rPr>
              <w:t>00</w:t>
            </w:r>
          </w:p>
        </w:tc>
      </w:tr>
      <w:tr w:rsidR="00035CD2" w:rsidRPr="007E00F4" w14:paraId="2608BA1D" w14:textId="77777777" w:rsidTr="00F343AB">
        <w:trPr>
          <w:trHeight w:val="901"/>
        </w:trPr>
        <w:tc>
          <w:tcPr>
            <w:tcW w:w="720" w:type="dxa"/>
          </w:tcPr>
          <w:p w14:paraId="0AF1B6E6" w14:textId="77777777" w:rsidR="00035CD2" w:rsidRPr="007E00F4" w:rsidRDefault="00035CD2" w:rsidP="00035C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385" w:type="dxa"/>
          </w:tcPr>
          <w:p w14:paraId="76025384" w14:textId="77777777" w:rsidR="00035CD2" w:rsidRPr="007E00F4" w:rsidRDefault="00035CD2" w:rsidP="00035CD2">
            <w:pPr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 xml:space="preserve">Potwierdzenie przez rodziców/opiekunów prawnych kandydata zakwalifikowanego woli przyjęcia </w:t>
            </w:r>
          </w:p>
        </w:tc>
        <w:tc>
          <w:tcPr>
            <w:tcW w:w="2340" w:type="dxa"/>
          </w:tcPr>
          <w:p w14:paraId="2C77B3A5" w14:textId="77777777" w:rsidR="00035CD2" w:rsidRDefault="00035CD2" w:rsidP="00035CD2">
            <w:pPr>
              <w:pStyle w:val="Tekstpodstawowy"/>
              <w:jc w:val="center"/>
            </w:pPr>
            <w:r>
              <w:t>od 26 marca 2025 r. od godz. 14</w:t>
            </w:r>
            <w:r w:rsidRPr="00953586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  <w:p w14:paraId="2104B500" w14:textId="07338AAD" w:rsidR="00035CD2" w:rsidRPr="007E00F4" w:rsidRDefault="00035CD2" w:rsidP="00035C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</w:rPr>
              <w:t>do 31 marca 2025 r. do godz. 15</w:t>
            </w:r>
            <w:r>
              <w:rPr>
                <w:rFonts w:ascii="Tahoma" w:hAnsi="Tahoma" w:cs="Tahoma"/>
                <w:sz w:val="22"/>
                <w:vertAlign w:val="superscript"/>
              </w:rPr>
              <w:t>00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5F5BB822" w14:textId="77777777" w:rsidR="00035CD2" w:rsidRPr="005F6D91" w:rsidRDefault="00035CD2" w:rsidP="00035C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6D91">
              <w:rPr>
                <w:rFonts w:ascii="Tahoma" w:hAnsi="Tahoma" w:cs="Tahoma"/>
                <w:sz w:val="22"/>
                <w:szCs w:val="22"/>
              </w:rPr>
              <w:t>od 20 maja 2025 r.</w:t>
            </w:r>
          </w:p>
          <w:p w14:paraId="5CB3CD69" w14:textId="77777777" w:rsidR="00035CD2" w:rsidRPr="005F6D91" w:rsidRDefault="00035CD2" w:rsidP="00035C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6D91">
              <w:rPr>
                <w:rFonts w:ascii="Tahoma" w:hAnsi="Tahoma" w:cs="Tahoma"/>
                <w:sz w:val="22"/>
                <w:szCs w:val="22"/>
              </w:rPr>
              <w:t>od godz. 14</w:t>
            </w:r>
            <w:r w:rsidRPr="005F6D91">
              <w:rPr>
                <w:rFonts w:ascii="Tahoma" w:hAnsi="Tahoma" w:cs="Tahoma"/>
                <w:sz w:val="22"/>
                <w:szCs w:val="22"/>
                <w:vertAlign w:val="superscript"/>
              </w:rPr>
              <w:t>00</w:t>
            </w:r>
          </w:p>
          <w:p w14:paraId="78DC25E9" w14:textId="77777777" w:rsidR="00035CD2" w:rsidRPr="005F6D91" w:rsidRDefault="00035CD2" w:rsidP="00035C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6D91">
              <w:rPr>
                <w:rFonts w:ascii="Tahoma" w:hAnsi="Tahoma" w:cs="Tahoma"/>
                <w:sz w:val="22"/>
                <w:szCs w:val="22"/>
              </w:rPr>
              <w:t>do 2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5F6D91">
              <w:rPr>
                <w:rFonts w:ascii="Tahoma" w:hAnsi="Tahoma" w:cs="Tahoma"/>
                <w:sz w:val="22"/>
                <w:szCs w:val="22"/>
              </w:rPr>
              <w:t xml:space="preserve"> maja 202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5F6D91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  <w:p w14:paraId="3B256E64" w14:textId="30A743A5" w:rsidR="00035CD2" w:rsidRPr="007E00F4" w:rsidRDefault="00035CD2" w:rsidP="00035C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6D91">
              <w:rPr>
                <w:rFonts w:ascii="Tahoma" w:hAnsi="Tahoma" w:cs="Tahoma"/>
                <w:sz w:val="22"/>
                <w:szCs w:val="22"/>
              </w:rPr>
              <w:t>do godz. 15</w:t>
            </w:r>
            <w:r w:rsidRPr="005F6D91">
              <w:rPr>
                <w:rFonts w:ascii="Tahoma" w:hAnsi="Tahoma" w:cs="Tahoma"/>
                <w:sz w:val="22"/>
                <w:szCs w:val="22"/>
                <w:vertAlign w:val="superscript"/>
              </w:rPr>
              <w:t>00</w:t>
            </w:r>
          </w:p>
        </w:tc>
      </w:tr>
      <w:tr w:rsidR="00035CD2" w:rsidRPr="007E00F4" w14:paraId="30D11D7C" w14:textId="77777777" w:rsidTr="00F343AB">
        <w:trPr>
          <w:trHeight w:val="785"/>
        </w:trPr>
        <w:tc>
          <w:tcPr>
            <w:tcW w:w="720" w:type="dxa"/>
          </w:tcPr>
          <w:p w14:paraId="37D89E76" w14:textId="77777777" w:rsidR="00035CD2" w:rsidRPr="007E00F4" w:rsidRDefault="00035CD2" w:rsidP="00035C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385" w:type="dxa"/>
          </w:tcPr>
          <w:p w14:paraId="0C43E9FD" w14:textId="77777777" w:rsidR="00035CD2" w:rsidRPr="007E00F4" w:rsidRDefault="00035CD2" w:rsidP="00035CD2">
            <w:pPr>
              <w:rPr>
                <w:rFonts w:ascii="Tahoma" w:hAnsi="Tahoma" w:cs="Tahoma"/>
                <w:sz w:val="20"/>
                <w:szCs w:val="20"/>
              </w:rPr>
            </w:pPr>
            <w:r w:rsidRPr="007E00F4">
              <w:rPr>
                <w:rFonts w:ascii="Tahoma" w:hAnsi="Tahoma" w:cs="Tahoma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340" w:type="dxa"/>
          </w:tcPr>
          <w:p w14:paraId="1BDAEF47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391A4492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 kwietnia 2025 r.</w:t>
            </w:r>
          </w:p>
          <w:p w14:paraId="1165905D" w14:textId="3FC55D58" w:rsidR="00035CD2" w:rsidRPr="007E00F4" w:rsidRDefault="00035CD2" w:rsidP="00035CD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2"/>
              </w:rPr>
              <w:t>godz. 14</w:t>
            </w:r>
            <w:r>
              <w:rPr>
                <w:rFonts w:ascii="Tahoma" w:hAnsi="Tahoma" w:cs="Tahoma"/>
                <w:sz w:val="22"/>
                <w:vertAlign w:val="superscript"/>
              </w:rPr>
              <w:t>00</w:t>
            </w:r>
          </w:p>
        </w:tc>
        <w:tc>
          <w:tcPr>
            <w:tcW w:w="2340" w:type="dxa"/>
          </w:tcPr>
          <w:p w14:paraId="119ADDAD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7D36EE1E" w14:textId="77777777" w:rsidR="00035CD2" w:rsidRDefault="00035CD2" w:rsidP="00035CD2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27 maja 2025 r.</w:t>
            </w:r>
          </w:p>
          <w:p w14:paraId="06561E32" w14:textId="3F59DE8C" w:rsidR="00035CD2" w:rsidRPr="007E00F4" w:rsidRDefault="00035CD2" w:rsidP="00035CD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</w:rPr>
              <w:t>godz. 14</w:t>
            </w:r>
            <w:r>
              <w:rPr>
                <w:rFonts w:ascii="Tahoma" w:hAnsi="Tahoma" w:cs="Tahoma"/>
                <w:sz w:val="22"/>
                <w:vertAlign w:val="superscript"/>
              </w:rPr>
              <w:t>00</w:t>
            </w:r>
          </w:p>
        </w:tc>
      </w:tr>
    </w:tbl>
    <w:p w14:paraId="6465B087" w14:textId="77777777" w:rsidR="00262AF0" w:rsidRDefault="00262AF0" w:rsidP="0015519E">
      <w:pPr>
        <w:pStyle w:val="Tekstpodstawowy"/>
        <w:widowControl w:val="0"/>
        <w:shd w:val="clear" w:color="auto" w:fill="auto"/>
        <w:jc w:val="both"/>
      </w:pPr>
    </w:p>
    <w:p w14:paraId="3E2580B9" w14:textId="0AC69D37" w:rsidR="0015519E" w:rsidRDefault="00262AF0" w:rsidP="00262AF0">
      <w:pPr>
        <w:pStyle w:val="Tekstpodstawowy"/>
        <w:widowControl w:val="0"/>
        <w:shd w:val="clear" w:color="auto" w:fill="auto"/>
        <w:jc w:val="center"/>
        <w:rPr>
          <w:b/>
          <w:bCs/>
          <w:sz w:val="28"/>
          <w:szCs w:val="28"/>
        </w:rPr>
      </w:pPr>
      <w:r w:rsidRPr="00262AF0">
        <w:rPr>
          <w:b/>
          <w:bCs/>
          <w:sz w:val="28"/>
          <w:szCs w:val="28"/>
        </w:rPr>
        <w:t>POSTĘPOWANIE REKRUTACYJNE</w:t>
      </w:r>
    </w:p>
    <w:p w14:paraId="49E6DA54" w14:textId="77777777" w:rsidR="00262AF0" w:rsidRPr="00262AF0" w:rsidRDefault="00262AF0" w:rsidP="00262AF0">
      <w:pPr>
        <w:pStyle w:val="Tekstpodstawowy"/>
        <w:widowControl w:val="0"/>
        <w:shd w:val="clear" w:color="auto" w:fill="auto"/>
        <w:jc w:val="center"/>
        <w:rPr>
          <w:b/>
          <w:bCs/>
          <w:sz w:val="28"/>
          <w:szCs w:val="28"/>
        </w:rPr>
      </w:pPr>
    </w:p>
    <w:p w14:paraId="21AB17B7" w14:textId="77777777" w:rsidR="00E84749" w:rsidRDefault="00E84749" w:rsidP="00417740">
      <w:pPr>
        <w:pStyle w:val="Tekstpodstawowy"/>
        <w:widowControl w:val="0"/>
        <w:numPr>
          <w:ilvl w:val="0"/>
          <w:numId w:val="15"/>
        </w:numPr>
        <w:shd w:val="clear" w:color="auto" w:fill="auto"/>
        <w:ind w:left="426"/>
        <w:jc w:val="both"/>
      </w:pPr>
      <w:r>
        <w:t>Postępowanie przeprowadza komisja rekrutacyjna powołana przez dyrektora przedszkola/szkoły.</w:t>
      </w:r>
    </w:p>
    <w:p w14:paraId="3BB9836C" w14:textId="77777777" w:rsidR="00E84749" w:rsidRPr="002D4777" w:rsidRDefault="00E84749" w:rsidP="00417740">
      <w:pPr>
        <w:pStyle w:val="Akapitzlist"/>
        <w:numPr>
          <w:ilvl w:val="0"/>
          <w:numId w:val="15"/>
        </w:numPr>
        <w:ind w:left="426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2D4777">
        <w:rPr>
          <w:rStyle w:val="Pogrubienie"/>
          <w:rFonts w:ascii="Tahoma" w:hAnsi="Tahoma" w:cs="Tahoma"/>
          <w:b w:val="0"/>
          <w:bCs w:val="0"/>
          <w:sz w:val="22"/>
          <w:szCs w:val="22"/>
        </w:rPr>
        <w:t>Przewodniczący Komisji rekrutacyjnej może wystąpić do rodziców o przedstawienie dokumentów potwierdzających informacje zawarte w oświadczeniach.</w:t>
      </w:r>
    </w:p>
    <w:p w14:paraId="56F3AC10" w14:textId="77777777" w:rsidR="00E84749" w:rsidRPr="002D4777" w:rsidRDefault="00E84749" w:rsidP="00417740">
      <w:pPr>
        <w:pStyle w:val="Akapitzlist"/>
        <w:numPr>
          <w:ilvl w:val="0"/>
          <w:numId w:val="15"/>
        </w:numPr>
        <w:ind w:left="426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2D4777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W przedszkolu/szkole wniosek zostaje zweryfikowany oraz zatwierdzony w systemie i dopiero wówczas uczestniczy w rekrutacji. </w:t>
      </w:r>
    </w:p>
    <w:p w14:paraId="67ACB5AE" w14:textId="65A439CD" w:rsidR="00830614" w:rsidRPr="005263A7" w:rsidRDefault="00E84749" w:rsidP="00417740">
      <w:pPr>
        <w:pStyle w:val="Akapitzlist"/>
        <w:numPr>
          <w:ilvl w:val="0"/>
          <w:numId w:val="15"/>
        </w:numPr>
        <w:ind w:left="426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bookmarkStart w:id="9" w:name="_Hlk158052785"/>
      <w:r w:rsidRPr="005263A7">
        <w:rPr>
          <w:rStyle w:val="Pogrubienie"/>
          <w:rFonts w:ascii="Tahoma" w:hAnsi="Tahoma" w:cs="Tahoma"/>
          <w:b w:val="0"/>
          <w:bCs w:val="0"/>
          <w:sz w:val="22"/>
          <w:szCs w:val="22"/>
        </w:rPr>
        <w:t>W przypadku negatywnego zweryfikowania informacji zawartych w oświadczeniu lub braku dokumentu</w:t>
      </w:r>
      <w:r w:rsidR="00196085">
        <w:rPr>
          <w:rStyle w:val="Pogrubienie"/>
          <w:rFonts w:ascii="Tahoma" w:hAnsi="Tahoma" w:cs="Tahoma"/>
          <w:b w:val="0"/>
          <w:bCs w:val="0"/>
          <w:sz w:val="22"/>
          <w:szCs w:val="22"/>
        </w:rPr>
        <w:t>,</w:t>
      </w:r>
      <w:r w:rsidRPr="005263A7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potwierdzających kryterium</w:t>
      </w:r>
      <w:r w:rsidR="00196085">
        <w:rPr>
          <w:rStyle w:val="Pogrubienie"/>
          <w:rFonts w:ascii="Tahoma" w:hAnsi="Tahoma" w:cs="Tahoma"/>
          <w:b w:val="0"/>
          <w:bCs w:val="0"/>
          <w:sz w:val="22"/>
          <w:szCs w:val="22"/>
        </w:rPr>
        <w:t>,</w:t>
      </w:r>
      <w:r w:rsidRPr="005263A7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komisja rekrutacyjna nie uwzględnia tego kryterium w rekrutacji</w:t>
      </w:r>
      <w:bookmarkEnd w:id="9"/>
      <w:r w:rsidR="005263A7" w:rsidRPr="005263A7">
        <w:rPr>
          <w:rStyle w:val="Pogrubienie"/>
          <w:rFonts w:ascii="Tahoma" w:hAnsi="Tahoma" w:cs="Tahoma"/>
          <w:b w:val="0"/>
          <w:bCs w:val="0"/>
          <w:sz w:val="22"/>
          <w:szCs w:val="22"/>
        </w:rPr>
        <w:t>.</w:t>
      </w:r>
    </w:p>
    <w:p w14:paraId="07A9F68E" w14:textId="77777777" w:rsidR="005263A7" w:rsidRDefault="005263A7" w:rsidP="00262AF0">
      <w:pPr>
        <w:shd w:val="clear" w:color="auto" w:fill="FFFFFF"/>
        <w:jc w:val="center"/>
        <w:rPr>
          <w:rStyle w:val="Pogrubienie"/>
          <w:rFonts w:ascii="Tahoma" w:hAnsi="Tahoma" w:cs="Tahoma"/>
          <w:color w:val="000000"/>
          <w:sz w:val="28"/>
          <w:szCs w:val="28"/>
        </w:rPr>
      </w:pPr>
    </w:p>
    <w:p w14:paraId="1999CAE6" w14:textId="3FF07AF6" w:rsidR="00370164" w:rsidRDefault="00262AF0" w:rsidP="00262AF0">
      <w:pPr>
        <w:shd w:val="clear" w:color="auto" w:fill="FFFFFF"/>
        <w:jc w:val="center"/>
        <w:rPr>
          <w:rStyle w:val="Pogrubienie"/>
          <w:rFonts w:ascii="Tahoma" w:hAnsi="Tahoma" w:cs="Tahoma"/>
          <w:color w:val="000000"/>
          <w:sz w:val="28"/>
          <w:szCs w:val="28"/>
        </w:rPr>
      </w:pPr>
      <w:r w:rsidRPr="00262AF0">
        <w:rPr>
          <w:rStyle w:val="Pogrubienie"/>
          <w:rFonts w:ascii="Tahoma" w:hAnsi="Tahoma" w:cs="Tahoma"/>
          <w:color w:val="000000"/>
          <w:sz w:val="28"/>
          <w:szCs w:val="28"/>
        </w:rPr>
        <w:t>KRYTERIA REKRUTACJI</w:t>
      </w:r>
    </w:p>
    <w:p w14:paraId="2AFB75BB" w14:textId="77777777" w:rsidR="00262AF0" w:rsidRPr="00262AF0" w:rsidRDefault="00262AF0" w:rsidP="00262AF0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</w:p>
    <w:p w14:paraId="379840FA" w14:textId="3B1C0E4D" w:rsidR="00830614" w:rsidRDefault="00830614" w:rsidP="00370164">
      <w:pPr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color w:val="000000"/>
          <w:sz w:val="22"/>
          <w:szCs w:val="20"/>
        </w:rPr>
        <w:t>Postępowanie rekrutacyjne prowadzone jest dwuetapowo.</w:t>
      </w:r>
    </w:p>
    <w:p w14:paraId="346DB09D" w14:textId="77777777" w:rsidR="00262AF0" w:rsidRDefault="00262AF0" w:rsidP="00370164">
      <w:pPr>
        <w:jc w:val="both"/>
        <w:rPr>
          <w:rFonts w:ascii="Tahoma" w:hAnsi="Tahoma" w:cs="Tahoma"/>
          <w:color w:val="000000"/>
          <w:sz w:val="22"/>
          <w:szCs w:val="20"/>
        </w:rPr>
      </w:pPr>
    </w:p>
    <w:p w14:paraId="210D6707" w14:textId="77777777" w:rsidR="00262AF0" w:rsidRPr="000B5252" w:rsidRDefault="00262AF0" w:rsidP="00262AF0">
      <w:p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0B5252">
        <w:rPr>
          <w:rFonts w:ascii="Tahoma" w:hAnsi="Tahoma" w:cs="Tahoma"/>
          <w:b/>
          <w:bCs/>
          <w:sz w:val="22"/>
          <w:szCs w:val="22"/>
          <w:u w:val="single"/>
        </w:rPr>
        <w:t>I ETAP - KRYTERIA OKREŚLONE W USTAWIE PRAWO OŚWIATOWE</w:t>
      </w:r>
    </w:p>
    <w:p w14:paraId="0AD38031" w14:textId="1912E8C8" w:rsidR="002D4777" w:rsidRDefault="00370164" w:rsidP="00370164">
      <w:pPr>
        <w:jc w:val="both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color w:val="000000"/>
          <w:sz w:val="22"/>
          <w:szCs w:val="20"/>
        </w:rPr>
        <w:t xml:space="preserve">W przypadku większej liczby kandydatów niż liczba wolnych miejsc w publicznym przedszkolu lub oddziale przedszkolnym w szkole podstawowej, na pierwszym etapie postępowania rekrutacyjnego </w:t>
      </w:r>
      <w:r>
        <w:rPr>
          <w:rFonts w:ascii="Tahoma" w:hAnsi="Tahoma" w:cs="Tahoma"/>
          <w:color w:val="000000"/>
          <w:sz w:val="22"/>
          <w:szCs w:val="20"/>
        </w:rPr>
        <w:lastRenderedPageBreak/>
        <w:t xml:space="preserve">będą brane pod uwagę kryteria określone w art. 131  ust. 2 ustawy z dnia </w:t>
      </w:r>
      <w:r>
        <w:rPr>
          <w:rFonts w:ascii="Tahoma" w:hAnsi="Tahoma" w:cs="Tahoma"/>
          <w:sz w:val="22"/>
        </w:rPr>
        <w:t>14 grudnia 2016 r. Prawo oświatowe (</w:t>
      </w:r>
      <w:proofErr w:type="spellStart"/>
      <w:r>
        <w:rPr>
          <w:rFonts w:ascii="Tahoma" w:hAnsi="Tahoma" w:cs="Tahoma"/>
          <w:sz w:val="22"/>
        </w:rPr>
        <w:t>t.j</w:t>
      </w:r>
      <w:proofErr w:type="spellEnd"/>
      <w:r>
        <w:rPr>
          <w:rFonts w:ascii="Tahoma" w:hAnsi="Tahoma" w:cs="Tahoma"/>
          <w:sz w:val="22"/>
        </w:rPr>
        <w:t>. Dz. U. z 202</w:t>
      </w:r>
      <w:r w:rsidR="008F44D4">
        <w:rPr>
          <w:rFonts w:ascii="Tahoma" w:hAnsi="Tahoma" w:cs="Tahoma"/>
          <w:sz w:val="22"/>
        </w:rPr>
        <w:t>4</w:t>
      </w:r>
      <w:r>
        <w:rPr>
          <w:rFonts w:ascii="Tahoma" w:hAnsi="Tahoma" w:cs="Tahoma"/>
          <w:sz w:val="22"/>
        </w:rPr>
        <w:t xml:space="preserve"> r. poz. </w:t>
      </w:r>
      <w:r w:rsidR="008F44D4">
        <w:rPr>
          <w:rFonts w:ascii="Tahoma" w:hAnsi="Tahoma" w:cs="Tahoma"/>
          <w:sz w:val="22"/>
        </w:rPr>
        <w:t>737</w:t>
      </w:r>
      <w:r>
        <w:rPr>
          <w:rFonts w:ascii="Tahoma" w:hAnsi="Tahoma" w:cs="Tahoma"/>
          <w:sz w:val="22"/>
        </w:rPr>
        <w:t xml:space="preserve"> z </w:t>
      </w:r>
      <w:proofErr w:type="spellStart"/>
      <w:r>
        <w:rPr>
          <w:rFonts w:ascii="Tahoma" w:hAnsi="Tahoma" w:cs="Tahoma"/>
          <w:sz w:val="22"/>
        </w:rPr>
        <w:t>późn</w:t>
      </w:r>
      <w:proofErr w:type="spellEnd"/>
      <w:r>
        <w:rPr>
          <w:rFonts w:ascii="Tahoma" w:hAnsi="Tahoma" w:cs="Tahoma"/>
          <w:sz w:val="22"/>
        </w:rPr>
        <w:t xml:space="preserve">. zm.) </w:t>
      </w:r>
      <w:r>
        <w:rPr>
          <w:rFonts w:ascii="Tahoma" w:hAnsi="Tahoma" w:cs="Tahoma"/>
          <w:color w:val="000000"/>
          <w:sz w:val="22"/>
          <w:szCs w:val="20"/>
        </w:rPr>
        <w:t xml:space="preserve">tj.: </w:t>
      </w:r>
    </w:p>
    <w:p w14:paraId="1185497A" w14:textId="77777777" w:rsidR="002D4777" w:rsidRPr="002D4777" w:rsidRDefault="00370164" w:rsidP="002D477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0"/>
        </w:rPr>
      </w:pPr>
      <w:r w:rsidRPr="002D4777">
        <w:rPr>
          <w:rFonts w:ascii="Tahoma" w:hAnsi="Tahoma" w:cs="Tahoma"/>
          <w:color w:val="000000"/>
          <w:sz w:val="22"/>
          <w:szCs w:val="20"/>
        </w:rPr>
        <w:t xml:space="preserve">wielodzietność rodziny kandydata (troje i więcej dzieci w rodzinie), </w:t>
      </w:r>
    </w:p>
    <w:p w14:paraId="2D6AED18" w14:textId="77777777" w:rsidR="002D4777" w:rsidRPr="002D4777" w:rsidRDefault="00370164" w:rsidP="002D477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0"/>
        </w:rPr>
      </w:pPr>
      <w:r w:rsidRPr="002D4777">
        <w:rPr>
          <w:rFonts w:ascii="Tahoma" w:hAnsi="Tahoma" w:cs="Tahoma"/>
          <w:color w:val="000000"/>
          <w:sz w:val="22"/>
          <w:szCs w:val="20"/>
        </w:rPr>
        <w:t xml:space="preserve">niepełnosprawność kandydata, </w:t>
      </w:r>
    </w:p>
    <w:p w14:paraId="4C5C90FC" w14:textId="77777777" w:rsidR="002D4777" w:rsidRPr="002D4777" w:rsidRDefault="00370164" w:rsidP="002D477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0"/>
        </w:rPr>
      </w:pPr>
      <w:r w:rsidRPr="002D4777">
        <w:rPr>
          <w:rFonts w:ascii="Tahoma" w:hAnsi="Tahoma" w:cs="Tahoma"/>
          <w:color w:val="000000"/>
          <w:sz w:val="22"/>
          <w:szCs w:val="20"/>
        </w:rPr>
        <w:t xml:space="preserve">niepełnosprawność jednego z rodziców kandydata, </w:t>
      </w:r>
    </w:p>
    <w:p w14:paraId="3C2E309A" w14:textId="77777777" w:rsidR="002D4777" w:rsidRPr="002D4777" w:rsidRDefault="00370164" w:rsidP="002D477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0"/>
        </w:rPr>
      </w:pPr>
      <w:r w:rsidRPr="002D4777">
        <w:rPr>
          <w:rFonts w:ascii="Tahoma" w:hAnsi="Tahoma" w:cs="Tahoma"/>
          <w:color w:val="000000"/>
          <w:sz w:val="22"/>
          <w:szCs w:val="20"/>
        </w:rPr>
        <w:t xml:space="preserve">niepełnosprawność obojga rodziców kandydata, </w:t>
      </w:r>
    </w:p>
    <w:p w14:paraId="74310FAD" w14:textId="77777777" w:rsidR="002D4777" w:rsidRPr="002D4777" w:rsidRDefault="00370164" w:rsidP="002D477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0"/>
        </w:rPr>
      </w:pPr>
      <w:r w:rsidRPr="002D4777">
        <w:rPr>
          <w:rFonts w:ascii="Tahoma" w:hAnsi="Tahoma" w:cs="Tahoma"/>
          <w:color w:val="000000"/>
          <w:sz w:val="22"/>
          <w:szCs w:val="20"/>
        </w:rPr>
        <w:t xml:space="preserve">niepełnosprawność rodzeństwa kandydata, </w:t>
      </w:r>
    </w:p>
    <w:p w14:paraId="74AD1DEC" w14:textId="77777777" w:rsidR="002D4777" w:rsidRDefault="00370164" w:rsidP="002D477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0"/>
        </w:rPr>
      </w:pPr>
      <w:r w:rsidRPr="002D4777">
        <w:rPr>
          <w:rFonts w:ascii="Tahoma" w:hAnsi="Tahoma" w:cs="Tahoma"/>
          <w:color w:val="000000"/>
          <w:sz w:val="22"/>
          <w:szCs w:val="20"/>
        </w:rPr>
        <w:t>samotne wychowywanie kandydata w rodzinie</w:t>
      </w:r>
      <w:r w:rsidR="002D4777">
        <w:rPr>
          <w:rFonts w:ascii="Tahoma" w:hAnsi="Tahoma" w:cs="Tahoma"/>
          <w:color w:val="000000"/>
          <w:sz w:val="22"/>
          <w:szCs w:val="20"/>
        </w:rPr>
        <w:t>,</w:t>
      </w:r>
    </w:p>
    <w:p w14:paraId="5EA8D621" w14:textId="0619E342" w:rsidR="002D4777" w:rsidRPr="002D4777" w:rsidRDefault="002D4777" w:rsidP="002D477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color w:val="000000"/>
          <w:sz w:val="22"/>
          <w:szCs w:val="20"/>
        </w:rPr>
      </w:pPr>
      <w:r w:rsidRPr="002D4777">
        <w:rPr>
          <w:rFonts w:ascii="Tahoma" w:hAnsi="Tahoma" w:cs="Tahoma"/>
          <w:color w:val="000000"/>
          <w:sz w:val="22"/>
          <w:szCs w:val="20"/>
        </w:rPr>
        <w:t>objęcie kandydata pieczą zastępczą</w:t>
      </w:r>
      <w:r>
        <w:rPr>
          <w:rFonts w:ascii="Tahoma" w:hAnsi="Tahoma" w:cs="Tahoma"/>
          <w:color w:val="000000"/>
          <w:sz w:val="22"/>
          <w:szCs w:val="20"/>
        </w:rPr>
        <w:t>.</w:t>
      </w:r>
    </w:p>
    <w:p w14:paraId="55ADBAFE" w14:textId="77777777" w:rsidR="00370164" w:rsidRDefault="00370164" w:rsidP="00370164">
      <w:pPr>
        <w:jc w:val="both"/>
        <w:rPr>
          <w:rFonts w:ascii="Tahoma" w:hAnsi="Tahoma" w:cs="Tahoma"/>
          <w:color w:val="000000"/>
          <w:sz w:val="16"/>
          <w:szCs w:val="20"/>
          <w:lang w:eastAsia="en-US"/>
        </w:rPr>
      </w:pPr>
    </w:p>
    <w:p w14:paraId="0FC4993E" w14:textId="77777777" w:rsidR="00262AF0" w:rsidRPr="000B5252" w:rsidRDefault="00262AF0" w:rsidP="00262AF0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0B5252">
        <w:rPr>
          <w:rFonts w:ascii="Tahoma" w:hAnsi="Tahoma" w:cs="Tahoma"/>
          <w:b/>
          <w:bCs/>
          <w:sz w:val="22"/>
          <w:szCs w:val="22"/>
        </w:rPr>
        <w:t>II ETAP – KRYTERIA LOKALNE OKREŚLONE W UCHWALE RADY MI</w:t>
      </w:r>
      <w:r>
        <w:rPr>
          <w:rFonts w:ascii="Tahoma" w:hAnsi="Tahoma" w:cs="Tahoma"/>
          <w:b/>
          <w:bCs/>
          <w:sz w:val="22"/>
          <w:szCs w:val="22"/>
        </w:rPr>
        <w:t>ASTA</w:t>
      </w:r>
    </w:p>
    <w:p w14:paraId="04EB75F9" w14:textId="49E8BE05" w:rsidR="00370164" w:rsidRPr="003A36AA" w:rsidRDefault="00370164" w:rsidP="00370164">
      <w:pPr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  <w:szCs w:val="20"/>
        </w:rPr>
        <w:t xml:space="preserve">W przypadku równorzędnych wyników uzyskanych na pierwszym etapie postępowania rekrutacyjnego lub jeżeli po zakończeniu tego etapu dane publiczne przedszkole albo oddział przedszkolny w danej publicznej szkole podstawowej nadal dysponuje wolnymi miejscami na drugim etapie postępowania rekrutacyjnego będą brane pod uwagę </w:t>
      </w:r>
      <w:r>
        <w:rPr>
          <w:rStyle w:val="Pogrubienie"/>
          <w:rFonts w:ascii="Tahoma" w:hAnsi="Tahoma" w:cs="Tahoma"/>
          <w:bCs w:val="0"/>
          <w:color w:val="000000"/>
          <w:sz w:val="22"/>
          <w:szCs w:val="20"/>
        </w:rPr>
        <w:t xml:space="preserve">kryteria określone </w:t>
      </w:r>
      <w:r w:rsidRPr="00551497">
        <w:rPr>
          <w:rStyle w:val="Pogrubienie"/>
          <w:rFonts w:ascii="Tahoma" w:hAnsi="Tahoma" w:cs="Tahoma"/>
          <w:bCs w:val="0"/>
          <w:color w:val="000000"/>
          <w:sz w:val="22"/>
          <w:szCs w:val="20"/>
        </w:rPr>
        <w:t>przez organ prowadzący.</w:t>
      </w:r>
      <w:r w:rsidRPr="00551497">
        <w:rPr>
          <w:rFonts w:ascii="Tahoma" w:hAnsi="Tahoma" w:cs="Tahoma"/>
          <w:color w:val="000000"/>
          <w:sz w:val="22"/>
          <w:szCs w:val="20"/>
        </w:rPr>
        <w:t xml:space="preserve"> Kryteria te </w:t>
      </w:r>
      <w:r w:rsidRPr="00262AF0">
        <w:rPr>
          <w:rFonts w:ascii="Tahoma" w:hAnsi="Tahoma" w:cs="Tahoma"/>
          <w:color w:val="000000"/>
          <w:sz w:val="22"/>
          <w:szCs w:val="20"/>
        </w:rPr>
        <w:t>dla</w:t>
      </w:r>
      <w:r w:rsidRPr="00551497">
        <w:rPr>
          <w:rFonts w:ascii="Tahoma" w:hAnsi="Tahoma" w:cs="Tahoma"/>
          <w:color w:val="000000"/>
          <w:sz w:val="22"/>
          <w:szCs w:val="20"/>
        </w:rPr>
        <w:t xml:space="preserve"> bocheńskich publicznych </w:t>
      </w:r>
      <w:r w:rsidRPr="00551497">
        <w:rPr>
          <w:rFonts w:ascii="Tahoma" w:hAnsi="Tahoma" w:cs="Tahoma"/>
          <w:b/>
          <w:bCs/>
          <w:color w:val="000000"/>
          <w:sz w:val="22"/>
          <w:szCs w:val="20"/>
        </w:rPr>
        <w:t>przedszkoli</w:t>
      </w:r>
      <w:r w:rsidRPr="00551497">
        <w:rPr>
          <w:rFonts w:ascii="Tahoma" w:hAnsi="Tahoma" w:cs="Tahoma"/>
          <w:color w:val="000000"/>
          <w:sz w:val="22"/>
          <w:szCs w:val="20"/>
        </w:rPr>
        <w:t xml:space="preserve"> są zawarte w </w:t>
      </w:r>
      <w:r w:rsidRPr="003A36AA">
        <w:rPr>
          <w:rFonts w:ascii="Tahoma" w:hAnsi="Tahoma" w:cs="Tahoma"/>
          <w:color w:val="000000"/>
          <w:sz w:val="22"/>
          <w:szCs w:val="20"/>
        </w:rPr>
        <w:t>Uchwale Nr XL/376/17 Rady Miasta Bochnia z dnia 28 grudnia 2017 roku w sprawie zmiany uchwały w sprawie określenia kryteriów naboru i odpowiadającej im punktacji</w:t>
      </w:r>
      <w:r w:rsidRPr="003A36AA">
        <w:rPr>
          <w:rFonts w:ascii="Tahoma" w:hAnsi="Tahoma" w:cs="Tahoma"/>
          <w:color w:val="000000"/>
          <w:sz w:val="22"/>
        </w:rPr>
        <w:t xml:space="preserve">, uwzględnianych na drugim etapie postępowania rekrutacyjnego do publicznych przedszkoli i oddziałów przedszkolnych w szkołach podstawowych oraz rodzajów dokumentów niezbędnych do potwierdzenia spełniania tych kryteriów (Dz. Urz. Woj. </w:t>
      </w:r>
      <w:proofErr w:type="spellStart"/>
      <w:r w:rsidRPr="003A36AA">
        <w:rPr>
          <w:rFonts w:ascii="Tahoma" w:hAnsi="Tahoma" w:cs="Tahoma"/>
          <w:color w:val="000000"/>
          <w:sz w:val="22"/>
        </w:rPr>
        <w:t>Małopol</w:t>
      </w:r>
      <w:proofErr w:type="spellEnd"/>
      <w:r w:rsidRPr="003A36AA">
        <w:rPr>
          <w:rFonts w:ascii="Tahoma" w:hAnsi="Tahoma" w:cs="Tahoma"/>
          <w:color w:val="000000"/>
          <w:sz w:val="22"/>
        </w:rPr>
        <w:t xml:space="preserve">. z 2018 r. poz. 324). </w:t>
      </w:r>
    </w:p>
    <w:p w14:paraId="581980D0" w14:textId="77777777" w:rsidR="00370164" w:rsidRPr="003A36AA" w:rsidRDefault="00370164" w:rsidP="00370164">
      <w:pPr>
        <w:jc w:val="both"/>
        <w:rPr>
          <w:rFonts w:ascii="Tahoma" w:hAnsi="Tahoma" w:cs="Tahoma"/>
          <w:color w:val="000000"/>
          <w:sz w:val="22"/>
        </w:rPr>
      </w:pPr>
      <w:r w:rsidRPr="003A36AA">
        <w:rPr>
          <w:rFonts w:ascii="Tahoma" w:hAnsi="Tahoma" w:cs="Tahoma"/>
          <w:color w:val="000000"/>
          <w:sz w:val="22"/>
        </w:rPr>
        <w:t xml:space="preserve">Natomiast </w:t>
      </w:r>
      <w:r w:rsidRPr="003A36AA">
        <w:rPr>
          <w:rFonts w:ascii="Tahoma" w:hAnsi="Tahoma" w:cs="Tahoma"/>
          <w:b/>
          <w:bCs/>
          <w:color w:val="000000"/>
          <w:sz w:val="22"/>
        </w:rPr>
        <w:t>dla</w:t>
      </w:r>
      <w:r w:rsidRPr="003A36AA">
        <w:rPr>
          <w:rFonts w:ascii="Tahoma" w:hAnsi="Tahoma" w:cs="Tahoma"/>
          <w:color w:val="000000"/>
          <w:sz w:val="22"/>
        </w:rPr>
        <w:t xml:space="preserve"> </w:t>
      </w:r>
      <w:r w:rsidRPr="003A36AA">
        <w:rPr>
          <w:rFonts w:ascii="Tahoma" w:hAnsi="Tahoma" w:cs="Tahoma"/>
          <w:b/>
          <w:bCs/>
          <w:color w:val="000000"/>
          <w:sz w:val="22"/>
          <w:szCs w:val="20"/>
        </w:rPr>
        <w:t>oddziałów przedszkolnych</w:t>
      </w:r>
      <w:r w:rsidRPr="003A36AA">
        <w:rPr>
          <w:rFonts w:ascii="Tahoma" w:hAnsi="Tahoma" w:cs="Tahoma"/>
          <w:color w:val="000000"/>
          <w:sz w:val="22"/>
          <w:szCs w:val="20"/>
        </w:rPr>
        <w:t xml:space="preserve"> w publicznych szkołach podstawowych kryteria są zawarte w Uchwale Nr XXX/246/17 Rady Miasta Bochnia z dnia 26 stycznia 2017 r. w sprawie określenia kryteriów naboru i odpowiadającej im punktacji, uwzględnianych na drugim etapie postępowania rekrutacyjnego do publicznych przedszkoli i oddziałów przedszkolnych w szkołach podstawowych oraz rodzajów dokumentów niezbędnych do potwierdzenia spełniania tych kryteriów (</w:t>
      </w:r>
      <w:r w:rsidRPr="003A36AA">
        <w:rPr>
          <w:rFonts w:ascii="Tahoma" w:hAnsi="Tahoma" w:cs="Tahoma"/>
          <w:color w:val="000000"/>
          <w:sz w:val="22"/>
        </w:rPr>
        <w:t xml:space="preserve">Dz. Urz. Woj. </w:t>
      </w:r>
      <w:proofErr w:type="spellStart"/>
      <w:r w:rsidRPr="003A36AA">
        <w:rPr>
          <w:rFonts w:ascii="Tahoma" w:hAnsi="Tahoma" w:cs="Tahoma"/>
          <w:color w:val="000000"/>
          <w:sz w:val="22"/>
        </w:rPr>
        <w:t>Małopol</w:t>
      </w:r>
      <w:proofErr w:type="spellEnd"/>
      <w:r w:rsidRPr="003A36AA">
        <w:rPr>
          <w:rFonts w:ascii="Tahoma" w:hAnsi="Tahoma" w:cs="Tahoma"/>
          <w:color w:val="000000"/>
          <w:sz w:val="22"/>
        </w:rPr>
        <w:t>. z 2017 r. poz. 801).</w:t>
      </w:r>
    </w:p>
    <w:p w14:paraId="4BD2E87B" w14:textId="77777777" w:rsidR="0015519E" w:rsidRDefault="0015519E" w:rsidP="00370164">
      <w:pPr>
        <w:pStyle w:val="Tekstpodstawowy"/>
        <w:jc w:val="center"/>
        <w:rPr>
          <w:lang w:eastAsia="pl-PL"/>
        </w:rPr>
      </w:pPr>
    </w:p>
    <w:p w14:paraId="711AC96A" w14:textId="2222C5AB" w:rsidR="005F05BD" w:rsidRPr="00262AF0" w:rsidRDefault="00262AF0" w:rsidP="00262AF0">
      <w:pPr>
        <w:pStyle w:val="Tekstpodstawowy"/>
        <w:jc w:val="center"/>
        <w:rPr>
          <w:b/>
          <w:bCs/>
          <w:sz w:val="28"/>
          <w:szCs w:val="28"/>
          <w:lang w:eastAsia="pl-PL"/>
        </w:rPr>
      </w:pPr>
      <w:r w:rsidRPr="00262AF0">
        <w:rPr>
          <w:b/>
          <w:bCs/>
          <w:sz w:val="28"/>
          <w:szCs w:val="28"/>
          <w:lang w:eastAsia="pl-PL"/>
        </w:rPr>
        <w:t>WYNIKI POSTĘPOWANIA</w:t>
      </w:r>
    </w:p>
    <w:p w14:paraId="1A8B5855" w14:textId="77777777" w:rsidR="00EE0A4B" w:rsidRPr="00187D7F" w:rsidRDefault="00EE0A4B" w:rsidP="00B415A3">
      <w:pPr>
        <w:pStyle w:val="Tekstpodstawowy"/>
        <w:jc w:val="both"/>
        <w:rPr>
          <w:b/>
          <w:bCs/>
          <w:sz w:val="18"/>
          <w:szCs w:val="18"/>
        </w:rPr>
      </w:pPr>
    </w:p>
    <w:p w14:paraId="18E87297" w14:textId="7F1E5A5F" w:rsidR="00370164" w:rsidRDefault="00370164" w:rsidP="00E84749">
      <w:pPr>
        <w:pStyle w:val="Tekstpodstawowy"/>
        <w:numPr>
          <w:ilvl w:val="0"/>
          <w:numId w:val="16"/>
        </w:numPr>
        <w:ind w:left="426"/>
        <w:jc w:val="both"/>
      </w:pPr>
      <w:r>
        <w:t xml:space="preserve">Wyniki postępowania rekrutacyjnego </w:t>
      </w:r>
      <w:r w:rsidR="00262AF0">
        <w:t>K</w:t>
      </w:r>
      <w:r>
        <w:t xml:space="preserve">omisja </w:t>
      </w:r>
      <w:r w:rsidR="00262AF0">
        <w:t xml:space="preserve">rekrutacyjna </w:t>
      </w:r>
      <w:r>
        <w:t xml:space="preserve">podaje do publicznej wiadomości w formie listy dzieci zakwalifikowanych i niezakwalifikowanych do przyjęcia. </w:t>
      </w:r>
    </w:p>
    <w:p w14:paraId="6E1B3429" w14:textId="13142C45" w:rsidR="00370164" w:rsidRPr="002D4777" w:rsidRDefault="00376651" w:rsidP="00E84749">
      <w:pPr>
        <w:pStyle w:val="Tekstpodstawowy"/>
        <w:numPr>
          <w:ilvl w:val="0"/>
          <w:numId w:val="16"/>
        </w:numPr>
        <w:ind w:left="426"/>
        <w:jc w:val="both"/>
        <w:rPr>
          <w:szCs w:val="22"/>
        </w:rPr>
      </w:pPr>
      <w:r>
        <w:t xml:space="preserve">Zakwalifikowanie kandydata do danego przedszkola/oddziału przedszkolnego </w:t>
      </w:r>
      <w:r w:rsidR="00EB7FE0">
        <w:t xml:space="preserve">w szkole podstawowej </w:t>
      </w:r>
      <w:r>
        <w:t xml:space="preserve">nie jest </w:t>
      </w:r>
      <w:r w:rsidRPr="002D4777">
        <w:rPr>
          <w:szCs w:val="22"/>
        </w:rPr>
        <w:t xml:space="preserve">równoznaczne z jego przyjęciem. </w:t>
      </w:r>
    </w:p>
    <w:p w14:paraId="6FE2327C" w14:textId="56140F19" w:rsidR="009F3BB5" w:rsidRPr="002D4777" w:rsidRDefault="009F3BB5" w:rsidP="00E84749">
      <w:pPr>
        <w:pStyle w:val="Tekstpodstawowy"/>
        <w:numPr>
          <w:ilvl w:val="0"/>
          <w:numId w:val="16"/>
        </w:numPr>
        <w:ind w:left="426"/>
        <w:jc w:val="both"/>
        <w:rPr>
          <w:szCs w:val="22"/>
        </w:rPr>
      </w:pPr>
      <w:bookmarkStart w:id="10" w:name="_Hlk158053278"/>
      <w:r w:rsidRPr="002B4DD5">
        <w:rPr>
          <w:szCs w:val="22"/>
          <w:lang w:eastAsia="pl-PL"/>
        </w:rPr>
        <w:t xml:space="preserve">Po ogłoszeniu listy kandydatów zakwalifikowanych, rodzice </w:t>
      </w:r>
      <w:r w:rsidRPr="00417740">
        <w:rPr>
          <w:szCs w:val="22"/>
          <w:u w:val="single"/>
          <w:lang w:eastAsia="pl-PL"/>
        </w:rPr>
        <w:t xml:space="preserve">zobowiązani są potwierdzić wolę </w:t>
      </w:r>
      <w:r w:rsidR="002373B6" w:rsidRPr="00417740">
        <w:rPr>
          <w:szCs w:val="22"/>
          <w:u w:val="single"/>
          <w:lang w:eastAsia="pl-PL"/>
        </w:rPr>
        <w:t>przyjęcia</w:t>
      </w:r>
      <w:r w:rsidRPr="002B4DD5">
        <w:rPr>
          <w:szCs w:val="22"/>
          <w:lang w:eastAsia="pl-PL"/>
        </w:rPr>
        <w:t xml:space="preserve"> przez </w:t>
      </w:r>
      <w:r w:rsidR="00262AF0">
        <w:rPr>
          <w:szCs w:val="22"/>
          <w:lang w:eastAsia="pl-PL"/>
        </w:rPr>
        <w:t>elektroniczny system naboru</w:t>
      </w:r>
      <w:r w:rsidR="002D4777">
        <w:rPr>
          <w:szCs w:val="22"/>
          <w:lang w:eastAsia="pl-PL"/>
        </w:rPr>
        <w:t xml:space="preserve"> (w terminie od </w:t>
      </w:r>
      <w:r w:rsidR="00164E7A">
        <w:rPr>
          <w:szCs w:val="22"/>
          <w:lang w:eastAsia="pl-PL"/>
        </w:rPr>
        <w:t>26-31.03.2025</w:t>
      </w:r>
      <w:r w:rsidR="002D4777">
        <w:rPr>
          <w:szCs w:val="22"/>
          <w:lang w:eastAsia="pl-PL"/>
        </w:rPr>
        <w:t xml:space="preserve"> r.)</w:t>
      </w:r>
      <w:r w:rsidRPr="002B4DD5">
        <w:rPr>
          <w:szCs w:val="22"/>
          <w:lang w:eastAsia="pl-PL"/>
        </w:rPr>
        <w:t xml:space="preserve">, bez wizyty w </w:t>
      </w:r>
      <w:r w:rsidR="002373B6">
        <w:rPr>
          <w:szCs w:val="22"/>
          <w:lang w:eastAsia="pl-PL"/>
        </w:rPr>
        <w:t>placówce</w:t>
      </w:r>
      <w:r w:rsidRPr="002B4DD5">
        <w:rPr>
          <w:szCs w:val="22"/>
          <w:lang w:eastAsia="pl-PL"/>
        </w:rPr>
        <w:t>. Brak potwierdzenia woli w wyznaczonym terminie będzie</w:t>
      </w:r>
      <w:r w:rsidR="002D4777" w:rsidRPr="002D4777">
        <w:rPr>
          <w:szCs w:val="22"/>
          <w:lang w:eastAsia="pl-PL"/>
        </w:rPr>
        <w:t xml:space="preserve"> równoznaczne z</w:t>
      </w:r>
      <w:r w:rsidR="002D4777" w:rsidRPr="002D4777">
        <w:rPr>
          <w:rStyle w:val="Pogrubienie"/>
          <w:b w:val="0"/>
          <w:bCs w:val="0"/>
          <w:szCs w:val="22"/>
        </w:rPr>
        <w:t xml:space="preserve"> </w:t>
      </w:r>
      <w:r w:rsidR="002D4777" w:rsidRPr="002D4777">
        <w:rPr>
          <w:rStyle w:val="Pogrubienie"/>
          <w:b w:val="0"/>
          <w:bCs w:val="0"/>
          <w:szCs w:val="22"/>
          <w:u w:val="single"/>
        </w:rPr>
        <w:t>rezygnacją z dalszego procesu rekrutacji</w:t>
      </w:r>
      <w:r w:rsidR="002D4777" w:rsidRPr="002D4777">
        <w:rPr>
          <w:rStyle w:val="Pogrubienie"/>
          <w:b w:val="0"/>
          <w:bCs w:val="0"/>
          <w:szCs w:val="22"/>
        </w:rPr>
        <w:t xml:space="preserve"> </w:t>
      </w:r>
      <w:r w:rsidRPr="002B4DD5">
        <w:rPr>
          <w:szCs w:val="22"/>
          <w:lang w:eastAsia="pl-PL"/>
        </w:rPr>
        <w:t>i utratą miejsca w przedszkolu</w:t>
      </w:r>
      <w:r w:rsidR="002D4777" w:rsidRPr="002D4777">
        <w:rPr>
          <w:szCs w:val="22"/>
          <w:lang w:eastAsia="pl-PL"/>
        </w:rPr>
        <w:t>/oddziale przedszkolnym w szkole</w:t>
      </w:r>
      <w:bookmarkEnd w:id="10"/>
      <w:r w:rsidR="002D4777" w:rsidRPr="002D4777">
        <w:rPr>
          <w:szCs w:val="22"/>
          <w:lang w:eastAsia="pl-PL"/>
        </w:rPr>
        <w:t>.</w:t>
      </w:r>
      <w:r w:rsidR="005263A7">
        <w:rPr>
          <w:szCs w:val="22"/>
          <w:lang w:eastAsia="pl-PL"/>
        </w:rPr>
        <w:t xml:space="preserve"> W wyjątkowych sytuacjach </w:t>
      </w:r>
      <w:r w:rsidR="005263A7">
        <w:rPr>
          <w:bCs/>
          <w:szCs w:val="22"/>
        </w:rPr>
        <w:t>rodzice mogą w terminie określonym w harmonogramie złożyć pisemne potwierdzenie woli</w:t>
      </w:r>
      <w:r w:rsidR="005263A7">
        <w:t xml:space="preserve"> w placówce, do której dziecko zostało zakwalifikowane.</w:t>
      </w:r>
    </w:p>
    <w:p w14:paraId="1704E132" w14:textId="05CB87AF" w:rsidR="00370164" w:rsidRPr="00B415A3" w:rsidRDefault="00370164" w:rsidP="00E84749">
      <w:pPr>
        <w:pStyle w:val="Tekstpodstawowy"/>
        <w:numPr>
          <w:ilvl w:val="0"/>
          <w:numId w:val="16"/>
        </w:numPr>
        <w:ind w:left="426"/>
        <w:jc w:val="both"/>
      </w:pPr>
      <w:r>
        <w:t xml:space="preserve">Komisja </w:t>
      </w:r>
      <w:r w:rsidR="002D4777">
        <w:t>rekrutacyjna</w:t>
      </w:r>
      <w:r>
        <w:t xml:space="preserve"> </w:t>
      </w:r>
      <w:r w:rsidR="002D4777">
        <w:t>przyjmuje</w:t>
      </w:r>
      <w:r>
        <w:t xml:space="preserve"> dziecko do prze</w:t>
      </w:r>
      <w:r w:rsidR="00EE1430">
        <w:t>d</w:t>
      </w:r>
      <w:r>
        <w:t>szkol</w:t>
      </w:r>
      <w:r w:rsidR="002A4EA5">
        <w:t>a</w:t>
      </w:r>
      <w:r>
        <w:t xml:space="preserve">/oddziału przedszkolnego w szkole podstawowej, </w:t>
      </w:r>
      <w:bookmarkStart w:id="11" w:name="_Hlk158053345"/>
      <w:r>
        <w:t>jeżeli zostało zakwalifikowane do przyjęcia i rodzice potwierdzili wolę zapisu</w:t>
      </w:r>
      <w:r w:rsidR="00262AF0">
        <w:t xml:space="preserve">. Następnie </w:t>
      </w:r>
      <w:bookmarkEnd w:id="11"/>
      <w:r>
        <w:t>podaje do publicznej wiadomości listę kandydatów</w:t>
      </w:r>
      <w:r w:rsidR="00AB1A62">
        <w:t xml:space="preserve"> PRZYJĘTYCH i NIEPRZYJĘTYCH do przedszkola/</w:t>
      </w:r>
      <w:r w:rsidR="00262AF0">
        <w:t xml:space="preserve">oddziału przedszkolnego w </w:t>
      </w:r>
      <w:r w:rsidR="00AB1A62">
        <w:t>szko</w:t>
      </w:r>
      <w:r w:rsidR="00262AF0">
        <w:t>le</w:t>
      </w:r>
      <w:r w:rsidR="00AB1A62">
        <w:t>.</w:t>
      </w:r>
    </w:p>
    <w:p w14:paraId="7855CBFB" w14:textId="684A4DE7" w:rsidR="00EE0A4B" w:rsidRPr="00801024" w:rsidRDefault="00EE0A4B" w:rsidP="00E84749">
      <w:pPr>
        <w:pStyle w:val="Tekstpodstawowy"/>
        <w:numPr>
          <w:ilvl w:val="0"/>
          <w:numId w:val="16"/>
        </w:numPr>
        <w:ind w:left="426"/>
        <w:jc w:val="both"/>
      </w:pPr>
      <w:r w:rsidRPr="00801024">
        <w:t>W sytuacji nieprzyjęcia dziecka w post</w:t>
      </w:r>
      <w:r>
        <w:t>ę</w:t>
      </w:r>
      <w:r w:rsidRPr="00801024">
        <w:t xml:space="preserve">powaniu rekrutacyjnym do żadnego z przedszkoli/oddziałów przedszkolnych </w:t>
      </w:r>
      <w:r w:rsidR="00EB7FE0">
        <w:t>w szkole</w:t>
      </w:r>
      <w:r w:rsidR="00196085">
        <w:t>,</w:t>
      </w:r>
      <w:r w:rsidR="00EB7FE0">
        <w:t xml:space="preserve"> </w:t>
      </w:r>
      <w:r w:rsidR="00262AF0">
        <w:t>wybranych</w:t>
      </w:r>
      <w:r w:rsidR="00E80AF0">
        <w:t xml:space="preserve"> przez rodziców we wniosku</w:t>
      </w:r>
      <w:r w:rsidRPr="00801024">
        <w:t xml:space="preserve">, Burmistrz </w:t>
      </w:r>
      <w:r w:rsidR="00E80AF0">
        <w:t xml:space="preserve">Miasta Bochnia </w:t>
      </w:r>
      <w:r w:rsidRPr="00801024">
        <w:t xml:space="preserve">wskaże </w:t>
      </w:r>
      <w:r w:rsidR="00EB0028">
        <w:t xml:space="preserve">pisemnie </w:t>
      </w:r>
      <w:r w:rsidRPr="00801024">
        <w:t xml:space="preserve">rodzicom inne przedszkole lub </w:t>
      </w:r>
      <w:r w:rsidR="00E80AF0">
        <w:t xml:space="preserve">inny </w:t>
      </w:r>
      <w:r w:rsidRPr="00801024">
        <w:t>oddział przedszkolny w szkole podstawowej, który przyjmie dziecko.</w:t>
      </w:r>
    </w:p>
    <w:p w14:paraId="5AD3963E" w14:textId="77777777" w:rsidR="00576E92" w:rsidRDefault="00576E92" w:rsidP="00630E20">
      <w:pPr>
        <w:pStyle w:val="Tekstpodstawowy2"/>
        <w:tabs>
          <w:tab w:val="clear" w:pos="180"/>
          <w:tab w:val="left" w:pos="426"/>
        </w:tabs>
        <w:rPr>
          <w:b/>
          <w:bCs/>
          <w:szCs w:val="22"/>
        </w:rPr>
      </w:pPr>
    </w:p>
    <w:p w14:paraId="6889FBCA" w14:textId="031965A3" w:rsidR="00AB1A62" w:rsidRDefault="00262AF0" w:rsidP="00262AF0">
      <w:pPr>
        <w:pStyle w:val="Tekstpodstawowy2"/>
        <w:tabs>
          <w:tab w:val="clear" w:pos="180"/>
          <w:tab w:val="left" w:pos="426"/>
        </w:tabs>
        <w:jc w:val="center"/>
        <w:rPr>
          <w:b/>
          <w:bCs/>
          <w:sz w:val="28"/>
          <w:szCs w:val="28"/>
        </w:rPr>
      </w:pPr>
      <w:bookmarkStart w:id="12" w:name="_Hlk158201591"/>
      <w:r w:rsidRPr="00262AF0">
        <w:rPr>
          <w:b/>
          <w:bCs/>
          <w:sz w:val="28"/>
          <w:szCs w:val="28"/>
        </w:rPr>
        <w:t>PROCEDURA ODWOŁAWCZA</w:t>
      </w:r>
    </w:p>
    <w:p w14:paraId="041622C8" w14:textId="77777777" w:rsidR="00262AF0" w:rsidRPr="00262AF0" w:rsidRDefault="00262AF0" w:rsidP="00262AF0">
      <w:pPr>
        <w:pStyle w:val="Tekstpodstawowy2"/>
        <w:tabs>
          <w:tab w:val="clear" w:pos="180"/>
          <w:tab w:val="left" w:pos="426"/>
        </w:tabs>
        <w:jc w:val="center"/>
        <w:rPr>
          <w:b/>
          <w:bCs/>
          <w:sz w:val="28"/>
          <w:szCs w:val="28"/>
        </w:rPr>
      </w:pPr>
    </w:p>
    <w:p w14:paraId="1D2FA799" w14:textId="39A2A0F7" w:rsidR="007E51B7" w:rsidRPr="007E51B7" w:rsidRDefault="007E51B7" w:rsidP="00630E20">
      <w:pPr>
        <w:tabs>
          <w:tab w:val="left" w:pos="284"/>
        </w:tabs>
        <w:suppressAutoHyphens w:val="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7E51B7">
        <w:rPr>
          <w:rFonts w:ascii="Tahoma" w:hAnsi="Tahoma" w:cs="Tahoma"/>
          <w:bCs/>
          <w:sz w:val="22"/>
          <w:szCs w:val="22"/>
          <w:lang w:eastAsia="pl-PL"/>
        </w:rPr>
        <w:t>1.</w:t>
      </w:r>
      <w:r w:rsidRPr="007E51B7">
        <w:rPr>
          <w:rFonts w:ascii="Tahoma" w:hAnsi="Tahoma" w:cs="Tahoma"/>
          <w:sz w:val="22"/>
          <w:szCs w:val="22"/>
          <w:lang w:eastAsia="pl-PL"/>
        </w:rPr>
        <w:t xml:space="preserve"> W terminie 3 dni od dnia podania do publicznej wiadomości listy kandydatów przyjętych i kandydatów nieprzyjętych, rodzic kandydata może wystąpić do </w:t>
      </w:r>
      <w:r w:rsidR="00262AF0" w:rsidRPr="00262AF0">
        <w:rPr>
          <w:rFonts w:ascii="Tahoma" w:hAnsi="Tahoma" w:cs="Tahoma"/>
          <w:sz w:val="22"/>
          <w:szCs w:val="22"/>
          <w:u w:val="single"/>
          <w:lang w:eastAsia="pl-PL"/>
        </w:rPr>
        <w:t>K</w:t>
      </w:r>
      <w:r w:rsidRPr="00262AF0">
        <w:rPr>
          <w:rFonts w:ascii="Tahoma" w:hAnsi="Tahoma" w:cs="Tahoma"/>
          <w:sz w:val="22"/>
          <w:szCs w:val="22"/>
          <w:u w:val="single"/>
          <w:lang w:eastAsia="pl-PL"/>
        </w:rPr>
        <w:t>omisji rekrutacyjnej</w:t>
      </w:r>
      <w:r w:rsidRPr="007E51B7">
        <w:rPr>
          <w:rFonts w:ascii="Tahoma" w:hAnsi="Tahoma" w:cs="Tahoma"/>
          <w:sz w:val="22"/>
          <w:szCs w:val="22"/>
          <w:lang w:eastAsia="pl-PL"/>
        </w:rPr>
        <w:t xml:space="preserve"> z wnioskiem o sporządzenie uzasadnienia odmowy przyjęcia kandydata do danego przedszkola</w:t>
      </w:r>
      <w:r w:rsidR="00630E20" w:rsidRPr="00630E20">
        <w:rPr>
          <w:rFonts w:ascii="Tahoma" w:hAnsi="Tahoma" w:cs="Tahoma"/>
          <w:sz w:val="22"/>
          <w:szCs w:val="22"/>
          <w:lang w:eastAsia="pl-PL"/>
        </w:rPr>
        <w:t>/oddziału przedszkolnego w szkole podstawowej</w:t>
      </w:r>
      <w:r w:rsidRPr="007E51B7">
        <w:rPr>
          <w:rFonts w:ascii="Tahoma" w:hAnsi="Tahoma" w:cs="Tahoma"/>
          <w:sz w:val="22"/>
          <w:szCs w:val="22"/>
          <w:lang w:eastAsia="pl-PL"/>
        </w:rPr>
        <w:t>.</w:t>
      </w:r>
    </w:p>
    <w:p w14:paraId="483D63F6" w14:textId="77777777" w:rsidR="007E51B7" w:rsidRPr="007E51B7" w:rsidRDefault="007E51B7" w:rsidP="00630E20">
      <w:pPr>
        <w:tabs>
          <w:tab w:val="left" w:pos="284"/>
        </w:tabs>
        <w:suppressAutoHyphens w:val="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7E51B7">
        <w:rPr>
          <w:rFonts w:ascii="Tahoma" w:hAnsi="Tahoma" w:cs="Tahoma"/>
          <w:bCs/>
          <w:sz w:val="22"/>
          <w:szCs w:val="22"/>
          <w:lang w:eastAsia="pl-PL"/>
        </w:rPr>
        <w:lastRenderedPageBreak/>
        <w:t>2.</w:t>
      </w:r>
      <w:r w:rsidRPr="007E51B7">
        <w:rPr>
          <w:rFonts w:ascii="Tahoma" w:hAnsi="Tahoma" w:cs="Tahoma"/>
          <w:sz w:val="22"/>
          <w:szCs w:val="22"/>
          <w:lang w:eastAsia="pl-PL"/>
        </w:rPr>
        <w:t xml:space="preserve"> Uzasadnienie sporządza się w terminie 3 dni od dnia wystąpienia przez rodzica kandydata z wnioskiem. Uzasadnienie zawiera przyczyny odmowy przyjęcia, w tym najniższą liczbę punktów, która uprawniała do przyjęcia oraz liczbę punktów, którą kandydat uzyskał w postępowaniu rekrutacyjnym.</w:t>
      </w:r>
    </w:p>
    <w:p w14:paraId="7630A3DD" w14:textId="5D355A34" w:rsidR="007E51B7" w:rsidRPr="007E51B7" w:rsidRDefault="007E51B7" w:rsidP="00630E20">
      <w:pPr>
        <w:tabs>
          <w:tab w:val="left" w:pos="284"/>
        </w:tabs>
        <w:suppressAutoHyphens w:val="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7E51B7">
        <w:rPr>
          <w:rFonts w:ascii="Tahoma" w:hAnsi="Tahoma" w:cs="Tahoma"/>
          <w:bCs/>
          <w:sz w:val="22"/>
          <w:szCs w:val="22"/>
          <w:lang w:eastAsia="pl-PL"/>
        </w:rPr>
        <w:t>3</w:t>
      </w:r>
      <w:r w:rsidRPr="007E51B7">
        <w:rPr>
          <w:rFonts w:ascii="Tahoma" w:hAnsi="Tahoma" w:cs="Tahoma"/>
          <w:sz w:val="22"/>
          <w:szCs w:val="22"/>
          <w:lang w:eastAsia="pl-PL"/>
        </w:rPr>
        <w:t xml:space="preserve">. Rodzic kandydata może wnieść </w:t>
      </w:r>
      <w:r w:rsidRPr="00262AF0">
        <w:rPr>
          <w:rFonts w:ascii="Tahoma" w:hAnsi="Tahoma" w:cs="Tahoma"/>
          <w:sz w:val="22"/>
          <w:szCs w:val="22"/>
          <w:u w:val="single"/>
          <w:lang w:eastAsia="pl-PL"/>
        </w:rPr>
        <w:t>do dyrektora</w:t>
      </w:r>
      <w:r w:rsidRPr="007E51B7">
        <w:rPr>
          <w:rFonts w:ascii="Tahoma" w:hAnsi="Tahoma" w:cs="Tahoma"/>
          <w:sz w:val="22"/>
          <w:szCs w:val="22"/>
          <w:lang w:eastAsia="pl-PL"/>
        </w:rPr>
        <w:t xml:space="preserve"> publicznego przedszkola</w:t>
      </w:r>
      <w:r w:rsidR="00262AF0">
        <w:rPr>
          <w:rFonts w:ascii="Tahoma" w:hAnsi="Tahoma" w:cs="Tahoma"/>
          <w:sz w:val="22"/>
          <w:szCs w:val="22"/>
          <w:lang w:eastAsia="pl-PL"/>
        </w:rPr>
        <w:t>/szkoły</w:t>
      </w:r>
      <w:r w:rsidRPr="007E51B7">
        <w:rPr>
          <w:rFonts w:ascii="Tahoma" w:hAnsi="Tahoma" w:cs="Tahoma"/>
          <w:sz w:val="22"/>
          <w:szCs w:val="22"/>
          <w:lang w:eastAsia="pl-PL"/>
        </w:rPr>
        <w:t>, odwołanie od rozstrzygnięcia komisji rekrutacyjnej, w terminie 3 dni od dnia otrzymania uzasadnienia.</w:t>
      </w:r>
    </w:p>
    <w:p w14:paraId="430B4AC6" w14:textId="5A9405C7" w:rsidR="007E51B7" w:rsidRPr="007E51B7" w:rsidRDefault="007E51B7" w:rsidP="00630E20">
      <w:pPr>
        <w:tabs>
          <w:tab w:val="left" w:pos="284"/>
        </w:tabs>
        <w:suppressAutoHyphens w:val="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7E51B7">
        <w:rPr>
          <w:rFonts w:ascii="Tahoma" w:hAnsi="Tahoma" w:cs="Tahoma"/>
          <w:bCs/>
          <w:sz w:val="22"/>
          <w:szCs w:val="22"/>
          <w:lang w:eastAsia="pl-PL"/>
        </w:rPr>
        <w:t>4.</w:t>
      </w:r>
      <w:r w:rsidRPr="007E51B7">
        <w:rPr>
          <w:rFonts w:ascii="Tahoma" w:hAnsi="Tahoma" w:cs="Tahoma"/>
          <w:sz w:val="22"/>
          <w:szCs w:val="22"/>
          <w:lang w:eastAsia="pl-PL"/>
        </w:rPr>
        <w:t xml:space="preserve"> Dyrektor publicznego przedszkola</w:t>
      </w:r>
      <w:r w:rsidR="00262AF0">
        <w:rPr>
          <w:rFonts w:ascii="Tahoma" w:hAnsi="Tahoma" w:cs="Tahoma"/>
          <w:sz w:val="22"/>
          <w:szCs w:val="22"/>
          <w:lang w:eastAsia="pl-PL"/>
        </w:rPr>
        <w:t>/szkoły</w:t>
      </w:r>
      <w:r w:rsidR="00196085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7E51B7">
        <w:rPr>
          <w:rFonts w:ascii="Tahoma" w:hAnsi="Tahoma" w:cs="Tahoma"/>
          <w:sz w:val="22"/>
          <w:szCs w:val="22"/>
          <w:lang w:eastAsia="pl-PL"/>
        </w:rPr>
        <w:t>rozpatruje odwołanie od rozstrzygnięcia komisji rekrutacyjnej  w terminie 3 dni od dnia otrzymania odwołania.</w:t>
      </w:r>
    </w:p>
    <w:p w14:paraId="23406094" w14:textId="0FF3F85E" w:rsidR="007E51B7" w:rsidRPr="007E51B7" w:rsidRDefault="007E51B7" w:rsidP="00630E20">
      <w:pPr>
        <w:tabs>
          <w:tab w:val="left" w:pos="284"/>
        </w:tabs>
        <w:suppressAutoHyphens w:val="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7E51B7">
        <w:rPr>
          <w:rFonts w:ascii="Tahoma" w:hAnsi="Tahoma" w:cs="Tahoma"/>
          <w:bCs/>
          <w:sz w:val="22"/>
          <w:szCs w:val="22"/>
          <w:lang w:eastAsia="pl-PL"/>
        </w:rPr>
        <w:t>5</w:t>
      </w:r>
      <w:r w:rsidRPr="007E51B7">
        <w:rPr>
          <w:rFonts w:ascii="Tahoma" w:hAnsi="Tahoma" w:cs="Tahoma"/>
          <w:sz w:val="22"/>
          <w:szCs w:val="22"/>
          <w:lang w:eastAsia="pl-PL"/>
        </w:rPr>
        <w:t>. Na rozstrzygnięcie dyrektora danego publicznego przedszkola</w:t>
      </w:r>
      <w:r w:rsidR="00EB7FE0">
        <w:rPr>
          <w:rFonts w:ascii="Tahoma" w:hAnsi="Tahoma" w:cs="Tahoma"/>
          <w:sz w:val="22"/>
          <w:szCs w:val="22"/>
          <w:lang w:eastAsia="pl-PL"/>
        </w:rPr>
        <w:t>/szkoły</w:t>
      </w:r>
      <w:r w:rsidRPr="007E51B7">
        <w:rPr>
          <w:rFonts w:ascii="Tahoma" w:hAnsi="Tahoma" w:cs="Tahoma"/>
          <w:sz w:val="22"/>
          <w:szCs w:val="22"/>
          <w:lang w:eastAsia="pl-PL"/>
        </w:rPr>
        <w:t xml:space="preserve"> służy skarga do sądu administracyjnego.</w:t>
      </w:r>
    </w:p>
    <w:bookmarkEnd w:id="12"/>
    <w:p w14:paraId="30CEA033" w14:textId="77777777" w:rsidR="00AB1A62" w:rsidRDefault="00AB1A62" w:rsidP="00AB1A62">
      <w:pPr>
        <w:pStyle w:val="Tekstpodstawowy2"/>
        <w:ind w:left="357"/>
      </w:pPr>
    </w:p>
    <w:p w14:paraId="464D3C31" w14:textId="2B26976E" w:rsidR="005E6A39" w:rsidRDefault="00262AF0" w:rsidP="00262AF0">
      <w:pPr>
        <w:pStyle w:val="Tekstpodstawowy2"/>
        <w:jc w:val="center"/>
        <w:rPr>
          <w:b/>
          <w:bCs/>
          <w:sz w:val="28"/>
          <w:szCs w:val="28"/>
        </w:rPr>
      </w:pPr>
      <w:r w:rsidRPr="00262AF0">
        <w:rPr>
          <w:b/>
          <w:bCs/>
          <w:sz w:val="28"/>
          <w:szCs w:val="28"/>
        </w:rPr>
        <w:t>REKRUTACJA UZUPEŁNIAJĄCA</w:t>
      </w:r>
    </w:p>
    <w:p w14:paraId="544D9BC5" w14:textId="77777777" w:rsidR="00262AF0" w:rsidRPr="00262AF0" w:rsidRDefault="00262AF0" w:rsidP="00262AF0">
      <w:pPr>
        <w:pStyle w:val="Tekstpodstawowy2"/>
        <w:jc w:val="center"/>
        <w:rPr>
          <w:b/>
          <w:bCs/>
          <w:sz w:val="28"/>
          <w:szCs w:val="28"/>
        </w:rPr>
      </w:pPr>
    </w:p>
    <w:p w14:paraId="1C0B0A74" w14:textId="77777777" w:rsidR="00D8445F" w:rsidRPr="008E208A" w:rsidRDefault="00D8445F" w:rsidP="00D8445F">
      <w:pPr>
        <w:pStyle w:val="Tekstpodstawowy2"/>
      </w:pPr>
      <w:r w:rsidRPr="008E208A">
        <w:t xml:space="preserve">Przedszkole/szkoła podstawowa, która po ogłoszeniu list kandydatów przyjętych w postępowaniu rekrutacyjnym </w:t>
      </w:r>
      <w:r w:rsidR="008E208A" w:rsidRPr="008E208A">
        <w:t xml:space="preserve">oraz po zakończeniu procedury wskazywania nieprzyjętym dzieciom wolnych miejsc w innych placówkach, </w:t>
      </w:r>
      <w:r w:rsidRPr="008E208A">
        <w:t xml:space="preserve">będzie nadal dysponowało/a </w:t>
      </w:r>
      <w:r w:rsidRPr="00630E20">
        <w:rPr>
          <w:b/>
          <w:bCs/>
        </w:rPr>
        <w:t>wolnymi miejscami</w:t>
      </w:r>
      <w:r w:rsidRPr="008E208A">
        <w:t xml:space="preserve"> przeprowadzi </w:t>
      </w:r>
      <w:r w:rsidRPr="008E208A">
        <w:rPr>
          <w:b/>
          <w:bCs/>
        </w:rPr>
        <w:t>rekrutację uzupełnia</w:t>
      </w:r>
      <w:r w:rsidRPr="005E6A39">
        <w:rPr>
          <w:b/>
          <w:bCs/>
        </w:rPr>
        <w:t>jącą</w:t>
      </w:r>
      <w:r w:rsidRPr="008E208A">
        <w:t>.</w:t>
      </w:r>
    </w:p>
    <w:p w14:paraId="7E3B6800" w14:textId="2A5F3533" w:rsidR="000E7974" w:rsidRPr="000E7974" w:rsidRDefault="000E7974" w:rsidP="000E797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0E7974">
        <w:rPr>
          <w:rFonts w:ascii="Tahoma" w:hAnsi="Tahoma" w:cs="Tahoma"/>
          <w:sz w:val="22"/>
          <w:szCs w:val="22"/>
        </w:rPr>
        <w:t>Do postępowania uzupełniającego stosuje się zasady</w:t>
      </w:r>
      <w:r w:rsidR="00262AF0">
        <w:rPr>
          <w:rFonts w:ascii="Tahoma" w:hAnsi="Tahoma" w:cs="Tahoma"/>
          <w:sz w:val="22"/>
          <w:szCs w:val="22"/>
        </w:rPr>
        <w:t xml:space="preserve"> składania wniosku</w:t>
      </w:r>
      <w:r w:rsidRPr="000E7974">
        <w:rPr>
          <w:rFonts w:ascii="Tahoma" w:hAnsi="Tahoma" w:cs="Tahoma"/>
          <w:sz w:val="22"/>
          <w:szCs w:val="22"/>
        </w:rPr>
        <w:t xml:space="preserve"> obowiązujące przy postępowaniu rekrutacyjnym.</w:t>
      </w:r>
    </w:p>
    <w:p w14:paraId="1A65813D" w14:textId="17FBE20F" w:rsidR="00145367" w:rsidRDefault="00630E20" w:rsidP="00555BDF">
      <w:pPr>
        <w:pStyle w:val="Tekstpodstawowy"/>
        <w:jc w:val="both"/>
        <w:rPr>
          <w:szCs w:val="22"/>
          <w:lang w:eastAsia="pl-PL"/>
        </w:rPr>
      </w:pPr>
      <w:r>
        <w:rPr>
          <w:szCs w:val="22"/>
          <w:lang w:eastAsia="pl-PL"/>
        </w:rPr>
        <w:t xml:space="preserve">W rekrutacji uzupełniającej </w:t>
      </w:r>
      <w:r w:rsidRPr="00710C54">
        <w:rPr>
          <w:szCs w:val="22"/>
          <w:lang w:eastAsia="pl-PL"/>
        </w:rPr>
        <w:t xml:space="preserve">mogą </w:t>
      </w:r>
      <w:r>
        <w:rPr>
          <w:szCs w:val="22"/>
          <w:lang w:eastAsia="pl-PL"/>
        </w:rPr>
        <w:t xml:space="preserve">także </w:t>
      </w:r>
      <w:r w:rsidRPr="00710C54">
        <w:rPr>
          <w:szCs w:val="22"/>
          <w:lang w:eastAsia="pl-PL"/>
        </w:rPr>
        <w:t xml:space="preserve">starać się o przyjęcie do przedszkoli/oddziałów przedszkolnych w szkołach podstawowych </w:t>
      </w:r>
      <w:r>
        <w:rPr>
          <w:szCs w:val="22"/>
          <w:lang w:eastAsia="pl-PL"/>
        </w:rPr>
        <w:t>r</w:t>
      </w:r>
      <w:r w:rsidR="00145367" w:rsidRPr="00710C54">
        <w:rPr>
          <w:szCs w:val="22"/>
          <w:lang w:eastAsia="pl-PL"/>
        </w:rPr>
        <w:t>odzice dzieci</w:t>
      </w:r>
      <w:r w:rsidR="00145367">
        <w:rPr>
          <w:szCs w:val="22"/>
          <w:lang w:eastAsia="pl-PL"/>
        </w:rPr>
        <w:t>, które w dniu 1 września 202</w:t>
      </w:r>
      <w:r w:rsidR="00164E7A">
        <w:rPr>
          <w:szCs w:val="22"/>
          <w:lang w:eastAsia="pl-PL"/>
        </w:rPr>
        <w:t>5</w:t>
      </w:r>
      <w:r w:rsidR="00145367">
        <w:rPr>
          <w:szCs w:val="22"/>
          <w:lang w:eastAsia="pl-PL"/>
        </w:rPr>
        <w:t xml:space="preserve"> r. będą mieć ukończone 2,5 lat (urodzone do końca lutego 202</w:t>
      </w:r>
      <w:r w:rsidR="00164E7A">
        <w:rPr>
          <w:szCs w:val="22"/>
          <w:lang w:eastAsia="pl-PL"/>
        </w:rPr>
        <w:t>3</w:t>
      </w:r>
      <w:r w:rsidR="00145367">
        <w:rPr>
          <w:szCs w:val="22"/>
          <w:lang w:eastAsia="pl-PL"/>
        </w:rPr>
        <w:t xml:space="preserve"> r.)</w:t>
      </w:r>
      <w:r w:rsidR="00145367" w:rsidRPr="00710C54">
        <w:rPr>
          <w:szCs w:val="22"/>
          <w:lang w:eastAsia="pl-PL"/>
        </w:rPr>
        <w:t>.</w:t>
      </w:r>
    </w:p>
    <w:p w14:paraId="2F187BA8" w14:textId="32A41674" w:rsidR="00197A5A" w:rsidRPr="005424B9" w:rsidRDefault="00197A5A" w:rsidP="00197A5A">
      <w:pPr>
        <w:rPr>
          <w:rFonts w:ascii="Tahoma" w:hAnsi="Tahoma" w:cs="Tahoma"/>
          <w:color w:val="FF0000"/>
          <w:sz w:val="22"/>
          <w:szCs w:val="22"/>
        </w:rPr>
      </w:pPr>
      <w:r w:rsidRPr="009D74ED">
        <w:rPr>
          <w:rFonts w:ascii="Tahoma" w:hAnsi="Tahoma" w:cs="Tahoma"/>
          <w:sz w:val="22"/>
          <w:szCs w:val="22"/>
        </w:rPr>
        <w:t>Przyjęcie pozostałych dzieci (</w:t>
      </w:r>
      <w:r w:rsidRPr="009D74ED">
        <w:rPr>
          <w:rFonts w:ascii="Tahoma" w:hAnsi="Tahoma" w:cs="Tahoma"/>
          <w:sz w:val="22"/>
          <w:szCs w:val="22"/>
          <w:lang w:eastAsia="pl-PL"/>
        </w:rPr>
        <w:t>urodzonych po 1 marca 2023 r.)</w:t>
      </w:r>
      <w:r w:rsidRPr="009D74ED">
        <w:rPr>
          <w:rFonts w:ascii="Tahoma" w:hAnsi="Tahoma" w:cs="Tahoma"/>
          <w:sz w:val="22"/>
          <w:szCs w:val="22"/>
        </w:rPr>
        <w:t>, może nastąpić decyzj</w:t>
      </w:r>
      <w:r>
        <w:rPr>
          <w:szCs w:val="22"/>
        </w:rPr>
        <w:t>ą</w:t>
      </w:r>
      <w:r w:rsidRPr="009D74ED">
        <w:rPr>
          <w:rFonts w:ascii="Tahoma" w:hAnsi="Tahoma" w:cs="Tahoma"/>
          <w:sz w:val="22"/>
          <w:szCs w:val="22"/>
        </w:rPr>
        <w:t xml:space="preserve"> dyrektora placówki, dopiero po ukończeniu przez nie 2,5 lat pod warunkiem dysponowania przez wybran</w:t>
      </w:r>
      <w:r>
        <w:rPr>
          <w:szCs w:val="22"/>
        </w:rPr>
        <w:t>ą</w:t>
      </w:r>
      <w:r w:rsidRPr="009D74ED">
        <w:rPr>
          <w:rFonts w:ascii="Tahoma" w:hAnsi="Tahoma" w:cs="Tahoma"/>
          <w:sz w:val="22"/>
          <w:szCs w:val="22"/>
        </w:rPr>
        <w:t xml:space="preserve"> placówkę wolnym miejscem</w:t>
      </w:r>
    </w:p>
    <w:p w14:paraId="1AF11DFF" w14:textId="77777777" w:rsidR="00197A5A" w:rsidRDefault="00197A5A" w:rsidP="00555BDF">
      <w:pPr>
        <w:pStyle w:val="Tekstpodstawowy"/>
        <w:jc w:val="both"/>
        <w:rPr>
          <w:szCs w:val="22"/>
          <w:lang w:eastAsia="pl-PL"/>
        </w:rPr>
      </w:pPr>
    </w:p>
    <w:p w14:paraId="00B39DB6" w14:textId="48D98323" w:rsidR="00555BDF" w:rsidRDefault="00555BDF" w:rsidP="00111A3F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D36B24" w:rsidRPr="002B6DBE">
        <w:rPr>
          <w:rFonts w:ascii="Tahoma" w:hAnsi="Tahoma" w:cs="Tahoma"/>
          <w:sz w:val="22"/>
          <w:szCs w:val="22"/>
        </w:rPr>
        <w:t xml:space="preserve">erminy </w:t>
      </w:r>
      <w:r w:rsidR="005263A7">
        <w:rPr>
          <w:rFonts w:ascii="Tahoma" w:hAnsi="Tahoma" w:cs="Tahoma"/>
          <w:sz w:val="22"/>
          <w:szCs w:val="22"/>
        </w:rPr>
        <w:t xml:space="preserve">poszczególnych </w:t>
      </w:r>
      <w:r w:rsidR="00D36B24" w:rsidRPr="002B6DBE">
        <w:rPr>
          <w:rFonts w:ascii="Tahoma" w:hAnsi="Tahoma" w:cs="Tahoma"/>
          <w:sz w:val="22"/>
          <w:szCs w:val="22"/>
        </w:rPr>
        <w:t xml:space="preserve">czynności rekrutacyjnych </w:t>
      </w:r>
      <w:r>
        <w:rPr>
          <w:rFonts w:ascii="Tahoma" w:hAnsi="Tahoma" w:cs="Tahoma"/>
          <w:sz w:val="22"/>
          <w:szCs w:val="22"/>
        </w:rPr>
        <w:t xml:space="preserve">w postępowaniu uzupełniającym zostały podane </w:t>
      </w:r>
      <w:r w:rsidR="005263A7">
        <w:rPr>
          <w:rFonts w:ascii="Tahoma" w:hAnsi="Tahoma" w:cs="Tahoma"/>
          <w:sz w:val="22"/>
          <w:szCs w:val="22"/>
        </w:rPr>
        <w:t>w harmonogramie naboru.</w:t>
      </w:r>
    </w:p>
    <w:bookmarkEnd w:id="2"/>
    <w:p w14:paraId="2FEDB128" w14:textId="77777777" w:rsidR="00555BDF" w:rsidRDefault="00555BDF">
      <w:pPr>
        <w:shd w:val="clear" w:color="auto" w:fill="FFFFFF"/>
        <w:jc w:val="both"/>
        <w:rPr>
          <w:rStyle w:val="Pogrubienie"/>
          <w:rFonts w:ascii="Tahoma" w:hAnsi="Tahoma" w:cs="Tahoma"/>
          <w:color w:val="000000"/>
          <w:sz w:val="22"/>
          <w:szCs w:val="20"/>
          <w:shd w:val="clear" w:color="auto" w:fill="FFFFFF"/>
        </w:rPr>
      </w:pPr>
    </w:p>
    <w:p w14:paraId="6D5FE693" w14:textId="2F775743" w:rsidR="00E30F43" w:rsidRPr="002D4777" w:rsidRDefault="00E30F43" w:rsidP="00E30F43">
      <w:pPr>
        <w:pStyle w:val="Tekstpodstawowy"/>
        <w:widowControl w:val="0"/>
        <w:shd w:val="clear" w:color="auto" w:fill="auto"/>
        <w:jc w:val="both"/>
        <w:rPr>
          <w:rStyle w:val="Pogrubienie"/>
          <w:b w:val="0"/>
          <w:bCs w:val="0"/>
          <w:szCs w:val="22"/>
        </w:rPr>
      </w:pPr>
      <w:r w:rsidRPr="002D4777">
        <w:t xml:space="preserve">Przydział dzieci do właściwych oddziałów nastąpi po zakończeniu </w:t>
      </w:r>
      <w:r>
        <w:t xml:space="preserve">naboru </w:t>
      </w:r>
      <w:r>
        <w:rPr>
          <w:rStyle w:val="Pogrubienie"/>
          <w:b w:val="0"/>
          <w:bCs w:val="0"/>
          <w:szCs w:val="22"/>
        </w:rPr>
        <w:t xml:space="preserve">– przez dyrektora </w:t>
      </w:r>
      <w:r w:rsidRPr="002D4777">
        <w:rPr>
          <w:rStyle w:val="Pogrubienie"/>
          <w:b w:val="0"/>
          <w:bCs w:val="0"/>
          <w:szCs w:val="22"/>
        </w:rPr>
        <w:t>przedszkola/szkoły</w:t>
      </w:r>
      <w:r w:rsidRPr="002D4777">
        <w:t xml:space="preserve">. Organizacja oddziałów przedszkolnych (jednorodnych wiekowo lub mieszanych) uzależniona jest od liczby i wieku dzieci kontynuujących edukację przedszkolną i przyjętych w </w:t>
      </w:r>
      <w:r>
        <w:t xml:space="preserve">całym procesie </w:t>
      </w:r>
      <w:r w:rsidRPr="002D4777">
        <w:t>rekrutacji.</w:t>
      </w:r>
    </w:p>
    <w:p w14:paraId="194B0086" w14:textId="77777777" w:rsidR="00E30F43" w:rsidRDefault="00E30F43">
      <w:pPr>
        <w:shd w:val="clear" w:color="auto" w:fill="FFFFFF"/>
        <w:jc w:val="both"/>
        <w:rPr>
          <w:rStyle w:val="Pogrubienie"/>
          <w:rFonts w:ascii="Tahoma" w:hAnsi="Tahoma" w:cs="Tahoma"/>
          <w:color w:val="000000"/>
          <w:sz w:val="22"/>
          <w:szCs w:val="20"/>
          <w:shd w:val="clear" w:color="auto" w:fill="FFFFFF"/>
        </w:rPr>
      </w:pPr>
    </w:p>
    <w:p w14:paraId="50947327" w14:textId="1F2CEB49" w:rsidR="00D36B24" w:rsidRDefault="00D36B2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Tahoma" w:hAnsi="Tahoma" w:cs="Tahoma"/>
          <w:color w:val="000000"/>
          <w:sz w:val="22"/>
          <w:szCs w:val="20"/>
          <w:shd w:val="clear" w:color="auto" w:fill="FFFFFF"/>
        </w:rPr>
        <w:t xml:space="preserve">Szczegółowe informacje na temat naboru można uzyskać w poszczególnych przedszkolach lub szkołach. </w:t>
      </w:r>
    </w:p>
    <w:p w14:paraId="6A12794E" w14:textId="77777777" w:rsidR="00D36B24" w:rsidRDefault="00D36B2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D77F32C" w14:textId="51496E4B" w:rsidR="00A54A00" w:rsidRPr="00630E20" w:rsidRDefault="00A54A00" w:rsidP="00A54A00">
      <w:pPr>
        <w:pStyle w:val="Tekstpodstawowy"/>
        <w:jc w:val="both"/>
        <w:rPr>
          <w:i/>
          <w:iCs/>
          <w:color w:val="auto"/>
          <w:szCs w:val="26"/>
        </w:rPr>
      </w:pPr>
      <w:r w:rsidRPr="00630E20">
        <w:rPr>
          <w:i/>
          <w:iCs/>
          <w:color w:val="auto"/>
          <w:szCs w:val="26"/>
        </w:rPr>
        <w:t xml:space="preserve">Przez rodziców rozumie się także opiekunów prawnych </w:t>
      </w:r>
      <w:r w:rsidR="00555BDF">
        <w:rPr>
          <w:i/>
          <w:iCs/>
          <w:color w:val="auto"/>
          <w:szCs w:val="26"/>
        </w:rPr>
        <w:t xml:space="preserve">dziecka </w:t>
      </w:r>
      <w:r w:rsidRPr="00630E20">
        <w:rPr>
          <w:i/>
          <w:iCs/>
          <w:color w:val="auto"/>
          <w:szCs w:val="26"/>
        </w:rPr>
        <w:t xml:space="preserve">oraz osoby (podmioty) sprawujące pieczę zastępczą nad dzieckiem. </w:t>
      </w:r>
    </w:p>
    <w:p w14:paraId="728FB0A1" w14:textId="77777777" w:rsidR="00A54A00" w:rsidRDefault="00A54A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1C492E1" w14:textId="77777777" w:rsidR="00B02FF4" w:rsidRPr="008D178F" w:rsidRDefault="00B02FF4">
      <w:pP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bookmarkStart w:id="13" w:name="_Hlk62212620"/>
      <w:r w:rsidRPr="008D178F">
        <w:rPr>
          <w:rFonts w:ascii="Tahoma" w:hAnsi="Tahoma" w:cs="Tahoma"/>
          <w:color w:val="000000"/>
          <w:sz w:val="22"/>
          <w:szCs w:val="22"/>
          <w:shd w:val="clear" w:color="auto" w:fill="FFFFFF"/>
        </w:rPr>
        <w:t>Pliki do pobrania:</w:t>
      </w:r>
    </w:p>
    <w:bookmarkEnd w:id="13"/>
    <w:p w14:paraId="4D43B102" w14:textId="2C79830D" w:rsidR="00B02FF4" w:rsidRPr="008D178F" w:rsidRDefault="00B02FF4" w:rsidP="00B02FF4">
      <w:pPr>
        <w:numPr>
          <w:ilvl w:val="0"/>
          <w:numId w:val="4"/>
        </w:numPr>
        <w:ind w:left="426"/>
        <w:rPr>
          <w:rFonts w:ascii="Tahoma" w:hAnsi="Tahoma" w:cs="Tahoma"/>
        </w:rPr>
      </w:pPr>
      <w:r w:rsidRPr="008D178F">
        <w:rPr>
          <w:rFonts w:ascii="Tahoma" w:hAnsi="Tahoma" w:cs="Tahoma"/>
          <w:sz w:val="22"/>
          <w:szCs w:val="22"/>
        </w:rPr>
        <w:t>Zarządzeni</w:t>
      </w:r>
      <w:r w:rsidR="00E755A8">
        <w:rPr>
          <w:rFonts w:ascii="Tahoma" w:hAnsi="Tahoma" w:cs="Tahoma"/>
          <w:sz w:val="22"/>
          <w:szCs w:val="22"/>
        </w:rPr>
        <w:t>e</w:t>
      </w:r>
      <w:r w:rsidRPr="008D178F">
        <w:rPr>
          <w:rFonts w:ascii="Tahoma" w:hAnsi="Tahoma" w:cs="Tahoma"/>
          <w:sz w:val="22"/>
          <w:szCs w:val="22"/>
        </w:rPr>
        <w:t xml:space="preserve"> nr</w:t>
      </w:r>
      <w:r w:rsidR="001C6578">
        <w:rPr>
          <w:rFonts w:ascii="Tahoma" w:hAnsi="Tahoma" w:cs="Tahoma"/>
          <w:sz w:val="22"/>
          <w:szCs w:val="22"/>
        </w:rPr>
        <w:t xml:space="preserve"> </w:t>
      </w:r>
      <w:r w:rsidR="008F44D4">
        <w:rPr>
          <w:rFonts w:ascii="Tahoma" w:hAnsi="Tahoma" w:cs="Tahoma"/>
          <w:sz w:val="22"/>
          <w:szCs w:val="22"/>
        </w:rPr>
        <w:t>32/25</w:t>
      </w:r>
      <w:r w:rsidRPr="008D178F">
        <w:rPr>
          <w:rFonts w:ascii="Tahoma" w:hAnsi="Tahoma" w:cs="Tahoma"/>
          <w:sz w:val="22"/>
          <w:szCs w:val="22"/>
        </w:rPr>
        <w:t xml:space="preserve"> Burmistrza Miasta Bochnia z dnia </w:t>
      </w:r>
      <w:r w:rsidR="00704549">
        <w:rPr>
          <w:rFonts w:ascii="Tahoma" w:hAnsi="Tahoma" w:cs="Tahoma"/>
          <w:sz w:val="22"/>
          <w:szCs w:val="22"/>
        </w:rPr>
        <w:t>2</w:t>
      </w:r>
      <w:r w:rsidR="008F44D4">
        <w:rPr>
          <w:rFonts w:ascii="Tahoma" w:hAnsi="Tahoma" w:cs="Tahoma"/>
          <w:sz w:val="22"/>
          <w:szCs w:val="22"/>
        </w:rPr>
        <w:t>7</w:t>
      </w:r>
      <w:r w:rsidRPr="008D178F">
        <w:rPr>
          <w:rFonts w:ascii="Tahoma" w:hAnsi="Tahoma" w:cs="Tahoma"/>
          <w:sz w:val="22"/>
          <w:szCs w:val="22"/>
        </w:rPr>
        <w:t xml:space="preserve"> stycznia 202</w:t>
      </w:r>
      <w:r w:rsidR="008F44D4">
        <w:rPr>
          <w:rFonts w:ascii="Tahoma" w:hAnsi="Tahoma" w:cs="Tahoma"/>
          <w:sz w:val="22"/>
          <w:szCs w:val="22"/>
        </w:rPr>
        <w:t>5</w:t>
      </w:r>
      <w:r w:rsidRPr="008D178F">
        <w:rPr>
          <w:rFonts w:ascii="Tahoma" w:hAnsi="Tahoma" w:cs="Tahoma"/>
          <w:sz w:val="22"/>
          <w:szCs w:val="22"/>
        </w:rPr>
        <w:t xml:space="preserve"> r. w sprawie</w:t>
      </w:r>
      <w:r w:rsidR="001C6578">
        <w:rPr>
          <w:rFonts w:ascii="Tahoma" w:hAnsi="Tahoma" w:cs="Tahoma"/>
          <w:sz w:val="22"/>
          <w:szCs w:val="22"/>
        </w:rPr>
        <w:t xml:space="preserve"> harmonogramu czynności w </w:t>
      </w:r>
      <w:r w:rsidR="001C6578" w:rsidRPr="002B6DBE">
        <w:rPr>
          <w:rFonts w:ascii="Tahoma" w:hAnsi="Tahoma" w:cs="Tahoma"/>
          <w:sz w:val="22"/>
          <w:szCs w:val="22"/>
        </w:rPr>
        <w:t>postępowani</w:t>
      </w:r>
      <w:r w:rsidR="001C6578">
        <w:rPr>
          <w:rFonts w:ascii="Tahoma" w:hAnsi="Tahoma" w:cs="Tahoma"/>
          <w:sz w:val="22"/>
          <w:szCs w:val="22"/>
        </w:rPr>
        <w:t>u</w:t>
      </w:r>
      <w:r w:rsidR="001C6578" w:rsidRPr="002B6DBE">
        <w:rPr>
          <w:rFonts w:ascii="Tahoma" w:hAnsi="Tahoma" w:cs="Tahoma"/>
          <w:sz w:val="22"/>
          <w:szCs w:val="22"/>
        </w:rPr>
        <w:t xml:space="preserve"> rekrutacyjn</w:t>
      </w:r>
      <w:r w:rsidR="001C6578">
        <w:rPr>
          <w:rFonts w:ascii="Tahoma" w:hAnsi="Tahoma" w:cs="Tahoma"/>
          <w:sz w:val="22"/>
          <w:szCs w:val="22"/>
        </w:rPr>
        <w:t>ym oraz w</w:t>
      </w:r>
      <w:r w:rsidR="001C6578" w:rsidRPr="002B6DBE">
        <w:rPr>
          <w:rFonts w:ascii="Tahoma" w:hAnsi="Tahoma" w:cs="Tahoma"/>
          <w:sz w:val="22"/>
          <w:szCs w:val="22"/>
        </w:rPr>
        <w:t xml:space="preserve"> postępowani</w:t>
      </w:r>
      <w:r w:rsidR="001C6578">
        <w:rPr>
          <w:rFonts w:ascii="Tahoma" w:hAnsi="Tahoma" w:cs="Tahoma"/>
          <w:sz w:val="22"/>
          <w:szCs w:val="22"/>
        </w:rPr>
        <w:t>u</w:t>
      </w:r>
      <w:r w:rsidR="001C6578" w:rsidRPr="002B6DBE">
        <w:rPr>
          <w:rFonts w:ascii="Tahoma" w:hAnsi="Tahoma" w:cs="Tahoma"/>
          <w:sz w:val="22"/>
          <w:szCs w:val="22"/>
        </w:rPr>
        <w:t xml:space="preserve"> uzupełniając</w:t>
      </w:r>
      <w:r w:rsidR="001C6578">
        <w:rPr>
          <w:rFonts w:ascii="Tahoma" w:hAnsi="Tahoma" w:cs="Tahoma"/>
          <w:sz w:val="22"/>
          <w:szCs w:val="22"/>
        </w:rPr>
        <w:t>ym</w:t>
      </w:r>
      <w:r w:rsidR="001C6578" w:rsidRPr="002B6DBE">
        <w:rPr>
          <w:rFonts w:ascii="Tahoma" w:hAnsi="Tahoma" w:cs="Tahoma"/>
          <w:sz w:val="22"/>
          <w:szCs w:val="22"/>
        </w:rPr>
        <w:t xml:space="preserve"> </w:t>
      </w:r>
      <w:r w:rsidR="008F44D4">
        <w:rPr>
          <w:rFonts w:ascii="Tahoma" w:hAnsi="Tahoma" w:cs="Tahoma"/>
          <w:sz w:val="22"/>
          <w:szCs w:val="22"/>
        </w:rPr>
        <w:t xml:space="preserve">na rok szkoły 2025/2026 </w:t>
      </w:r>
      <w:r w:rsidR="001C6578" w:rsidRPr="002B6DBE">
        <w:rPr>
          <w:rFonts w:ascii="Tahoma" w:hAnsi="Tahoma" w:cs="Tahoma"/>
          <w:sz w:val="22"/>
          <w:szCs w:val="22"/>
        </w:rPr>
        <w:t xml:space="preserve">do przedszkoli i oddziałów przedszkolnych w szkołach podstawowych, </w:t>
      </w:r>
      <w:r w:rsidR="001C6578">
        <w:rPr>
          <w:rFonts w:ascii="Tahoma" w:hAnsi="Tahoma" w:cs="Tahoma"/>
          <w:sz w:val="22"/>
          <w:szCs w:val="22"/>
        </w:rPr>
        <w:t>a także kryteriów branych pod uwagę w tych postępowaniach i dokumentów niezbędnych do ich potwierdzenia</w:t>
      </w:r>
      <w:r w:rsidRPr="008D178F">
        <w:rPr>
          <w:rFonts w:ascii="Tahoma" w:hAnsi="Tahoma" w:cs="Tahoma"/>
          <w:sz w:val="22"/>
          <w:szCs w:val="22"/>
        </w:rPr>
        <w:t>.</w:t>
      </w:r>
    </w:p>
    <w:p w14:paraId="38EA6973" w14:textId="77777777" w:rsidR="00B02FF4" w:rsidRPr="008D178F" w:rsidRDefault="00B02FF4" w:rsidP="00B02FF4">
      <w:pPr>
        <w:numPr>
          <w:ilvl w:val="0"/>
          <w:numId w:val="4"/>
        </w:numPr>
        <w:ind w:left="426"/>
        <w:rPr>
          <w:rFonts w:ascii="Tahoma" w:hAnsi="Tahoma" w:cs="Tahoma"/>
        </w:rPr>
      </w:pPr>
      <w:r w:rsidRPr="008D178F">
        <w:rPr>
          <w:rFonts w:ascii="Tahoma" w:hAnsi="Tahoma" w:cs="Tahoma"/>
          <w:color w:val="000000"/>
          <w:sz w:val="22"/>
          <w:szCs w:val="20"/>
        </w:rPr>
        <w:t>Uchwała Nr XL/376/17 Rady Miasta Bochnia z dnia 28 grudnia 2017 roku w sprawie zmiany uchwały w sprawie określenia kryteriów naboru i odpowiadającej im punktacji</w:t>
      </w:r>
      <w:r w:rsidRPr="008D178F">
        <w:rPr>
          <w:rFonts w:ascii="Tahoma" w:hAnsi="Tahoma" w:cs="Tahoma"/>
          <w:color w:val="000000"/>
          <w:sz w:val="22"/>
        </w:rPr>
        <w:t>, uwzględnianych na drugim etapie postępowania rekrutacyjnego do publicznych przedszkoli i oddziałów przedszkolnych w szkołach podstawowych oraz rodzajów dokumentów niezbędnych do potwierdzenia spełniania tych kryteriów</w:t>
      </w:r>
    </w:p>
    <w:p w14:paraId="13DC44CF" w14:textId="77777777" w:rsidR="00B02FF4" w:rsidRPr="008D178F" w:rsidRDefault="00B02FF4" w:rsidP="00B02FF4">
      <w:pPr>
        <w:numPr>
          <w:ilvl w:val="0"/>
          <w:numId w:val="4"/>
        </w:numPr>
        <w:ind w:left="426"/>
        <w:rPr>
          <w:rFonts w:ascii="Tahoma" w:hAnsi="Tahoma" w:cs="Tahoma"/>
        </w:rPr>
      </w:pPr>
      <w:r w:rsidRPr="008D178F">
        <w:rPr>
          <w:rFonts w:ascii="Tahoma" w:hAnsi="Tahoma" w:cs="Tahoma"/>
          <w:color w:val="000000"/>
          <w:sz w:val="22"/>
          <w:szCs w:val="20"/>
        </w:rPr>
        <w:t>Uchwała Nr XXX/246/17 Rady Miasta Bochnia z dnia 26 stycznia 2017 r. w sprawie określenia kryteriów naboru i odpowiadającej im punktacji, uwzględnianych na drugim etapie postępowania rekrutacyjnego do publicznych przedszkoli i oddziałów przedszkolnych w szkołach podstawowych oraz rodzajów dokumentów niezbędnych do potwierdzenia spełniania tych kryteriów</w:t>
      </w:r>
    </w:p>
    <w:sectPr w:rsidR="00B02FF4" w:rsidRPr="008D178F" w:rsidSect="009D30C3">
      <w:footnotePr>
        <w:pos w:val="beneathText"/>
      </w:footnotePr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0"/>
      </w:rPr>
    </w:lvl>
  </w:abstractNum>
  <w:abstractNum w:abstractNumId="2" w15:restartNumberingAfterBreak="0">
    <w:nsid w:val="04AD0C24"/>
    <w:multiLevelType w:val="hybridMultilevel"/>
    <w:tmpl w:val="1DF21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F7A"/>
    <w:multiLevelType w:val="hybridMultilevel"/>
    <w:tmpl w:val="D222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26DA"/>
    <w:multiLevelType w:val="hybridMultilevel"/>
    <w:tmpl w:val="7AD00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7BB1"/>
    <w:multiLevelType w:val="hybridMultilevel"/>
    <w:tmpl w:val="32F42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15E3"/>
    <w:multiLevelType w:val="hybridMultilevel"/>
    <w:tmpl w:val="0214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D7DFA"/>
    <w:multiLevelType w:val="hybridMultilevel"/>
    <w:tmpl w:val="D4E875FA"/>
    <w:lvl w:ilvl="0" w:tplc="2F6EE9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42A1"/>
    <w:multiLevelType w:val="hybridMultilevel"/>
    <w:tmpl w:val="A052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72861"/>
    <w:multiLevelType w:val="hybridMultilevel"/>
    <w:tmpl w:val="B5DC3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231F8"/>
    <w:multiLevelType w:val="hybridMultilevel"/>
    <w:tmpl w:val="1DF21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55D88"/>
    <w:multiLevelType w:val="hybridMultilevel"/>
    <w:tmpl w:val="F5242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94625"/>
    <w:multiLevelType w:val="multilevel"/>
    <w:tmpl w:val="6438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6358D4"/>
    <w:multiLevelType w:val="hybridMultilevel"/>
    <w:tmpl w:val="1DF21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D2CBD"/>
    <w:multiLevelType w:val="hybridMultilevel"/>
    <w:tmpl w:val="1DF21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BD7388"/>
    <w:multiLevelType w:val="hybridMultilevel"/>
    <w:tmpl w:val="E280D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20BE9"/>
    <w:multiLevelType w:val="hybridMultilevel"/>
    <w:tmpl w:val="32F42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900192">
    <w:abstractNumId w:val="0"/>
  </w:num>
  <w:num w:numId="2" w16cid:durableId="2034112226">
    <w:abstractNumId w:val="1"/>
  </w:num>
  <w:num w:numId="3" w16cid:durableId="8676589">
    <w:abstractNumId w:val="10"/>
  </w:num>
  <w:num w:numId="4" w16cid:durableId="630983311">
    <w:abstractNumId w:val="7"/>
  </w:num>
  <w:num w:numId="5" w16cid:durableId="1222595294">
    <w:abstractNumId w:val="6"/>
  </w:num>
  <w:num w:numId="6" w16cid:durableId="220792001">
    <w:abstractNumId w:val="13"/>
  </w:num>
  <w:num w:numId="7" w16cid:durableId="1649508258">
    <w:abstractNumId w:val="2"/>
  </w:num>
  <w:num w:numId="8" w16cid:durableId="374745196">
    <w:abstractNumId w:val="9"/>
  </w:num>
  <w:num w:numId="9" w16cid:durableId="2060549898">
    <w:abstractNumId w:val="14"/>
  </w:num>
  <w:num w:numId="10" w16cid:durableId="1752774958">
    <w:abstractNumId w:val="12"/>
  </w:num>
  <w:num w:numId="11" w16cid:durableId="745803400">
    <w:abstractNumId w:val="3"/>
  </w:num>
  <w:num w:numId="12" w16cid:durableId="581449371">
    <w:abstractNumId w:val="4"/>
  </w:num>
  <w:num w:numId="13" w16cid:durableId="59327237">
    <w:abstractNumId w:val="11"/>
  </w:num>
  <w:num w:numId="14" w16cid:durableId="15860144">
    <w:abstractNumId w:val="15"/>
  </w:num>
  <w:num w:numId="15" w16cid:durableId="314069765">
    <w:abstractNumId w:val="8"/>
  </w:num>
  <w:num w:numId="16" w16cid:durableId="1788887711">
    <w:abstractNumId w:val="16"/>
  </w:num>
  <w:num w:numId="17" w16cid:durableId="189537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AC"/>
    <w:rsid w:val="00021CAC"/>
    <w:rsid w:val="00027B22"/>
    <w:rsid w:val="00035CD2"/>
    <w:rsid w:val="00093DAE"/>
    <w:rsid w:val="000B751C"/>
    <w:rsid w:val="000E4EA6"/>
    <w:rsid w:val="000E7974"/>
    <w:rsid w:val="0010673A"/>
    <w:rsid w:val="00111A3F"/>
    <w:rsid w:val="00145367"/>
    <w:rsid w:val="0015519E"/>
    <w:rsid w:val="00164E7A"/>
    <w:rsid w:val="00187D7F"/>
    <w:rsid w:val="00196085"/>
    <w:rsid w:val="00197A5A"/>
    <w:rsid w:val="001A7983"/>
    <w:rsid w:val="001C6578"/>
    <w:rsid w:val="002373B6"/>
    <w:rsid w:val="00262AF0"/>
    <w:rsid w:val="002700F7"/>
    <w:rsid w:val="002A4EA5"/>
    <w:rsid w:val="002A63AA"/>
    <w:rsid w:val="002B6DBE"/>
    <w:rsid w:val="002D4777"/>
    <w:rsid w:val="002F082F"/>
    <w:rsid w:val="002F2309"/>
    <w:rsid w:val="00311E44"/>
    <w:rsid w:val="00370164"/>
    <w:rsid w:val="00376651"/>
    <w:rsid w:val="003A36AA"/>
    <w:rsid w:val="003B2ED6"/>
    <w:rsid w:val="003B3C8E"/>
    <w:rsid w:val="003C4512"/>
    <w:rsid w:val="003F4672"/>
    <w:rsid w:val="00413FD5"/>
    <w:rsid w:val="00417740"/>
    <w:rsid w:val="00436281"/>
    <w:rsid w:val="0046535D"/>
    <w:rsid w:val="004C6A02"/>
    <w:rsid w:val="00503F35"/>
    <w:rsid w:val="005263A7"/>
    <w:rsid w:val="00527D62"/>
    <w:rsid w:val="00543884"/>
    <w:rsid w:val="00551497"/>
    <w:rsid w:val="00555BDF"/>
    <w:rsid w:val="00576E92"/>
    <w:rsid w:val="005B1816"/>
    <w:rsid w:val="005B7B36"/>
    <w:rsid w:val="005E6A39"/>
    <w:rsid w:val="005F05BD"/>
    <w:rsid w:val="005F0CC4"/>
    <w:rsid w:val="00630E20"/>
    <w:rsid w:val="00636508"/>
    <w:rsid w:val="006848D2"/>
    <w:rsid w:val="006C6A29"/>
    <w:rsid w:val="006E1E7D"/>
    <w:rsid w:val="00704549"/>
    <w:rsid w:val="007521F4"/>
    <w:rsid w:val="007850AD"/>
    <w:rsid w:val="007C6AC0"/>
    <w:rsid w:val="007D0BBB"/>
    <w:rsid w:val="007D7F1D"/>
    <w:rsid w:val="007E51B7"/>
    <w:rsid w:val="007F415B"/>
    <w:rsid w:val="00801024"/>
    <w:rsid w:val="00813112"/>
    <w:rsid w:val="008218D3"/>
    <w:rsid w:val="00830614"/>
    <w:rsid w:val="008B128B"/>
    <w:rsid w:val="008D178F"/>
    <w:rsid w:val="008D639E"/>
    <w:rsid w:val="008E208A"/>
    <w:rsid w:val="008E6A11"/>
    <w:rsid w:val="008F0D67"/>
    <w:rsid w:val="008F44D4"/>
    <w:rsid w:val="009236B7"/>
    <w:rsid w:val="009349E8"/>
    <w:rsid w:val="009552A6"/>
    <w:rsid w:val="0097073A"/>
    <w:rsid w:val="009D30C3"/>
    <w:rsid w:val="009D74D3"/>
    <w:rsid w:val="009D74ED"/>
    <w:rsid w:val="009F3BB5"/>
    <w:rsid w:val="00A523E3"/>
    <w:rsid w:val="00A54A00"/>
    <w:rsid w:val="00A54FFD"/>
    <w:rsid w:val="00AB1A62"/>
    <w:rsid w:val="00AE39A4"/>
    <w:rsid w:val="00B02FF4"/>
    <w:rsid w:val="00B22AA1"/>
    <w:rsid w:val="00B415A3"/>
    <w:rsid w:val="00B53AC9"/>
    <w:rsid w:val="00BD77D5"/>
    <w:rsid w:val="00BF73B4"/>
    <w:rsid w:val="00C11C67"/>
    <w:rsid w:val="00C4646A"/>
    <w:rsid w:val="00C76043"/>
    <w:rsid w:val="00D36B24"/>
    <w:rsid w:val="00D8445F"/>
    <w:rsid w:val="00DF6059"/>
    <w:rsid w:val="00E30F43"/>
    <w:rsid w:val="00E360D3"/>
    <w:rsid w:val="00E36F16"/>
    <w:rsid w:val="00E755A8"/>
    <w:rsid w:val="00E80AF0"/>
    <w:rsid w:val="00E84749"/>
    <w:rsid w:val="00EA0476"/>
    <w:rsid w:val="00EB0028"/>
    <w:rsid w:val="00EB7FE0"/>
    <w:rsid w:val="00EE0A4B"/>
    <w:rsid w:val="00EE1430"/>
    <w:rsid w:val="00F121D5"/>
    <w:rsid w:val="00F2400F"/>
    <w:rsid w:val="00F60C80"/>
    <w:rsid w:val="00F80530"/>
    <w:rsid w:val="00F84D14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6C43"/>
  <w15:chartTrackingRefBased/>
  <w15:docId w15:val="{7747EEDA-C63A-4C26-B660-A7CF3EA9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jc w:val="both"/>
      <w:outlineLvl w:val="0"/>
    </w:pPr>
    <w:rPr>
      <w:rFonts w:ascii="Tahoma" w:hAnsi="Tahoma" w:cs="Tahoma"/>
      <w:b/>
      <w:bCs/>
      <w:color w:val="000000"/>
      <w:sz w:val="22"/>
      <w:szCs w:val="20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 w:hint="default"/>
      <w:sz w:val="22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ata1">
    <w:name w:val="Data1"/>
    <w:basedOn w:val="Domylnaczcionkaakapitu"/>
  </w:style>
  <w:style w:type="character" w:styleId="Uwydatnienie">
    <w:name w:val="Emphasis"/>
    <w:qFormat/>
    <w:rPr>
      <w:i/>
      <w:iCs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</w:pPr>
    <w:rPr>
      <w:rFonts w:ascii="Tahoma" w:hAnsi="Tahoma" w:cs="Tahoma"/>
      <w:color w:val="000000"/>
      <w:sz w:val="22"/>
      <w:szCs w:val="20"/>
    </w:r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2">
    <w:name w:val="Body Text 2"/>
    <w:basedOn w:val="Normalny"/>
    <w:semiHidden/>
    <w:pPr>
      <w:tabs>
        <w:tab w:val="left" w:pos="0"/>
        <w:tab w:val="left" w:pos="180"/>
        <w:tab w:val="left" w:pos="360"/>
      </w:tabs>
      <w:jc w:val="both"/>
    </w:pPr>
    <w:rPr>
      <w:rFonts w:ascii="Tahoma" w:hAnsi="Tahoma" w:cs="Tahoma"/>
      <w:color w:val="000000"/>
      <w:sz w:val="22"/>
      <w:szCs w:val="20"/>
    </w:rPr>
  </w:style>
  <w:style w:type="paragraph" w:styleId="Tekstpodstawowy3">
    <w:name w:val="Body Text 3"/>
    <w:basedOn w:val="Normalny"/>
    <w:semiHidden/>
    <w:pPr>
      <w:shd w:val="clear" w:color="auto" w:fill="FFFFFF"/>
      <w:jc w:val="both"/>
    </w:pPr>
    <w:rPr>
      <w:rFonts w:ascii="Tahoma" w:hAnsi="Tahoma" w:cs="Tahoma"/>
      <w:sz w:val="22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F12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1D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21D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1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21D5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1453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00F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xtbody">
    <w:name w:val="textbody"/>
    <w:basedOn w:val="Normalny"/>
    <w:rsid w:val="007D0BBB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0E79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9D74ED"/>
  </w:style>
  <w:style w:type="character" w:customStyle="1" w:styleId="text-sm">
    <w:name w:val="text-sm"/>
    <w:basedOn w:val="Domylnaczcionkaakapitu"/>
    <w:rsid w:val="009D74ED"/>
  </w:style>
  <w:style w:type="character" w:customStyle="1" w:styleId="TekstpodstawowyZnak">
    <w:name w:val="Tekst podstawowy Znak"/>
    <w:basedOn w:val="Domylnaczcionkaakapitu"/>
    <w:link w:val="Tekstpodstawowy"/>
    <w:semiHidden/>
    <w:rsid w:val="00035CD2"/>
    <w:rPr>
      <w:rFonts w:ascii="Tahoma" w:hAnsi="Tahoma" w:cs="Tahoma"/>
      <w:color w:val="000000"/>
      <w:sz w:val="22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F75E-E6CD-47D4-933E-B50D2345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2345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do bocheńskich przedszkoli publicznych i oddziałów przedszkolnych w szkołach podstawowych na rok szkolny 2016/2017</vt:lpstr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do bocheńskich przedszkoli publicznych i oddziałów przedszkolnych w szkołach podstawowych na rok szkolny 2016/2017</dc:title>
  <dc:subject/>
  <dc:creator>MZE</dc:creator>
  <cp:keywords/>
  <dc:description/>
  <cp:lastModifiedBy>barbara.krakowska@szkola-sp4bochnia.pl</cp:lastModifiedBy>
  <cp:revision>4</cp:revision>
  <cp:lastPrinted>2025-01-28T10:35:00Z</cp:lastPrinted>
  <dcterms:created xsi:type="dcterms:W3CDTF">2025-01-30T09:59:00Z</dcterms:created>
  <dcterms:modified xsi:type="dcterms:W3CDTF">2025-01-30T10:09:00Z</dcterms:modified>
</cp:coreProperties>
</file>